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379"/>
      </w:tblGrid>
      <w:tr w:rsidR="00E56DBD" w:rsidRPr="0049257E" w:rsidTr="00F766FB">
        <w:tc>
          <w:tcPr>
            <w:tcW w:w="9379" w:type="dxa"/>
            <w:shd w:val="clear" w:color="auto" w:fill="D9D9D9" w:themeFill="background1" w:themeFillShade="D9"/>
            <w:vAlign w:val="center"/>
          </w:tcPr>
          <w:p w:rsidR="00A72B2B" w:rsidRPr="00A62FAD" w:rsidRDefault="00F64964" w:rsidP="00A62F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62FAD">
              <w:rPr>
                <w:b/>
                <w:sz w:val="24"/>
                <w:szCs w:val="24"/>
              </w:rPr>
              <w:t xml:space="preserve">Информация </w:t>
            </w:r>
          </w:p>
          <w:p w:rsidR="00E56DBD" w:rsidRPr="00A62FAD" w:rsidRDefault="00F64964" w:rsidP="00A62F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62FAD">
              <w:rPr>
                <w:b/>
                <w:sz w:val="24"/>
                <w:szCs w:val="24"/>
              </w:rPr>
              <w:t xml:space="preserve">о торгово-экономическом сотрудничестве </w:t>
            </w:r>
          </w:p>
          <w:p w:rsidR="00A62FAD" w:rsidRPr="00A62FAD" w:rsidRDefault="00E56DBD" w:rsidP="00A62F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9257E">
              <w:rPr>
                <w:b/>
                <w:sz w:val="24"/>
                <w:szCs w:val="24"/>
              </w:rPr>
              <w:t xml:space="preserve">между Республикой Молдова и </w:t>
            </w:r>
            <w:r w:rsidR="00A62FAD" w:rsidRPr="00A62FAD">
              <w:rPr>
                <w:b/>
                <w:sz w:val="24"/>
                <w:szCs w:val="24"/>
              </w:rPr>
              <w:t>Кыргызск</w:t>
            </w:r>
            <w:r w:rsidR="00663FB9">
              <w:rPr>
                <w:b/>
                <w:sz w:val="24"/>
                <w:szCs w:val="24"/>
              </w:rPr>
              <w:t>ой</w:t>
            </w:r>
            <w:r w:rsidR="00A62FAD" w:rsidRPr="00A62FAD">
              <w:rPr>
                <w:b/>
                <w:sz w:val="24"/>
                <w:szCs w:val="24"/>
              </w:rPr>
              <w:t xml:space="preserve"> Республик</w:t>
            </w:r>
            <w:r w:rsidR="00663FB9">
              <w:rPr>
                <w:b/>
                <w:sz w:val="24"/>
                <w:szCs w:val="24"/>
              </w:rPr>
              <w:t>ой</w:t>
            </w:r>
          </w:p>
          <w:p w:rsidR="00E56DBD" w:rsidRPr="00A62FAD" w:rsidRDefault="00E56DBD" w:rsidP="00A62F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56DBD" w:rsidRPr="0049257E" w:rsidRDefault="00E56DBD" w:rsidP="00E56DBD">
      <w:pPr>
        <w:rPr>
          <w:sz w:val="24"/>
          <w:szCs w:val="24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379"/>
      </w:tblGrid>
      <w:tr w:rsidR="00E56DBD" w:rsidRPr="0049257E" w:rsidTr="00F766FB">
        <w:tc>
          <w:tcPr>
            <w:tcW w:w="9379" w:type="dxa"/>
            <w:shd w:val="clear" w:color="auto" w:fill="D9D9D9" w:themeFill="background1" w:themeFillShade="D9"/>
          </w:tcPr>
          <w:p w:rsidR="00E56DBD" w:rsidRPr="0049257E" w:rsidRDefault="00E56DBD" w:rsidP="00FA7378">
            <w:pPr>
              <w:spacing w:before="120" w:after="120"/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49257E">
              <w:rPr>
                <w:b/>
                <w:bCs/>
                <w:sz w:val="24"/>
                <w:szCs w:val="24"/>
              </w:rPr>
              <w:t>Нормативно-правовая база</w:t>
            </w:r>
          </w:p>
        </w:tc>
      </w:tr>
      <w:tr w:rsidR="00E56DBD" w:rsidRPr="00A62FAD" w:rsidTr="00D87BC7">
        <w:trPr>
          <w:trHeight w:val="4192"/>
        </w:trPr>
        <w:tc>
          <w:tcPr>
            <w:tcW w:w="9379" w:type="dxa"/>
          </w:tcPr>
          <w:p w:rsidR="00A62FAD" w:rsidRPr="00A62FAD" w:rsidRDefault="009040BA" w:rsidP="00A62FAD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  <w:r w:rsidRPr="0049257E">
              <w:rPr>
                <w:bCs/>
                <w:sz w:val="24"/>
                <w:szCs w:val="24"/>
              </w:rPr>
              <w:t xml:space="preserve">Нормативно-правовая база двустороннего </w:t>
            </w:r>
            <w:r w:rsidRPr="00A62FAD">
              <w:rPr>
                <w:bCs/>
                <w:sz w:val="24"/>
                <w:szCs w:val="24"/>
              </w:rPr>
              <w:t xml:space="preserve">между Республикой Молдова и </w:t>
            </w:r>
            <w:r w:rsidR="00A62FAD" w:rsidRPr="00A62FAD">
              <w:rPr>
                <w:bCs/>
                <w:sz w:val="24"/>
                <w:szCs w:val="24"/>
              </w:rPr>
              <w:t>Кыргызск</w:t>
            </w:r>
            <w:r w:rsidR="00A62FAD">
              <w:rPr>
                <w:bCs/>
                <w:sz w:val="24"/>
                <w:szCs w:val="24"/>
              </w:rPr>
              <w:t>ой</w:t>
            </w:r>
            <w:r w:rsidR="00A62FAD" w:rsidRPr="00A62FAD">
              <w:rPr>
                <w:bCs/>
                <w:sz w:val="24"/>
                <w:szCs w:val="24"/>
              </w:rPr>
              <w:t xml:space="preserve"> Республик</w:t>
            </w:r>
            <w:r w:rsidR="00A62FAD">
              <w:rPr>
                <w:bCs/>
                <w:sz w:val="24"/>
                <w:szCs w:val="24"/>
              </w:rPr>
              <w:t>и</w:t>
            </w:r>
            <w:r w:rsidRPr="00A62FAD">
              <w:rPr>
                <w:bCs/>
                <w:sz w:val="24"/>
                <w:szCs w:val="24"/>
              </w:rPr>
              <w:t xml:space="preserve"> </w:t>
            </w:r>
            <w:r w:rsidR="00A62FAD" w:rsidRPr="00A62FAD">
              <w:rPr>
                <w:bCs/>
                <w:sz w:val="24"/>
                <w:szCs w:val="24"/>
              </w:rPr>
              <w:t xml:space="preserve">включает в себя </w:t>
            </w:r>
            <w:r w:rsidR="00A62FAD" w:rsidRPr="00A62FAD">
              <w:rPr>
                <w:bCs/>
                <w:i/>
                <w:sz w:val="24"/>
                <w:szCs w:val="24"/>
              </w:rPr>
              <w:t>30 межправительственных и межведомственных документов</w:t>
            </w:r>
            <w:r w:rsidR="00A62FAD" w:rsidRPr="00A62FAD">
              <w:rPr>
                <w:bCs/>
                <w:sz w:val="24"/>
                <w:szCs w:val="24"/>
              </w:rPr>
              <w:t>. Основные экономические соглашения, подписанные между сторонами, являются:</w:t>
            </w:r>
          </w:p>
          <w:p w:rsidR="00A62FAD" w:rsidRPr="00A62FAD" w:rsidRDefault="00A62FAD" w:rsidP="00D87BC7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318"/>
              </w:tabs>
              <w:autoSpaceDE/>
              <w:autoSpaceDN/>
              <w:adjustRightInd/>
              <w:spacing w:before="120" w:after="120" w:line="240" w:lineRule="auto"/>
              <w:ind w:left="34" w:firstLine="0"/>
              <w:contextualSpacing w:val="0"/>
              <w:rPr>
                <w:bCs/>
                <w:sz w:val="24"/>
                <w:szCs w:val="24"/>
              </w:rPr>
            </w:pPr>
            <w:r w:rsidRPr="00A62FAD">
              <w:rPr>
                <w:bCs/>
                <w:sz w:val="24"/>
                <w:szCs w:val="24"/>
              </w:rPr>
              <w:t>Соглашение между Правительством Республики Молдова и Правительством Кыргызской Республики о свободной торговле, вступившее в силу 21</w:t>
            </w:r>
            <w:r w:rsidR="00D87BC7">
              <w:rPr>
                <w:bCs/>
                <w:sz w:val="24"/>
                <w:szCs w:val="24"/>
              </w:rPr>
              <w:t>.11.</w:t>
            </w:r>
            <w:r w:rsidRPr="00A62FAD">
              <w:rPr>
                <w:bCs/>
                <w:sz w:val="24"/>
                <w:szCs w:val="24"/>
              </w:rPr>
              <w:t>1996;</w:t>
            </w:r>
          </w:p>
          <w:p w:rsidR="00A62FAD" w:rsidRPr="00A62FAD" w:rsidRDefault="00A62FAD" w:rsidP="00D87BC7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318"/>
              </w:tabs>
              <w:autoSpaceDE/>
              <w:autoSpaceDN/>
              <w:adjustRightInd/>
              <w:spacing w:before="120" w:after="120" w:line="240" w:lineRule="auto"/>
              <w:ind w:left="34" w:firstLine="0"/>
              <w:contextualSpacing w:val="0"/>
              <w:rPr>
                <w:bCs/>
                <w:sz w:val="24"/>
                <w:szCs w:val="24"/>
              </w:rPr>
            </w:pPr>
            <w:r w:rsidRPr="00A62FAD">
              <w:rPr>
                <w:bCs/>
                <w:sz w:val="24"/>
                <w:szCs w:val="24"/>
              </w:rPr>
              <w:t>Соглашение между Правительством Респ</w:t>
            </w:r>
            <w:bookmarkStart w:id="0" w:name="_GoBack"/>
            <w:bookmarkEnd w:id="0"/>
            <w:r w:rsidRPr="00A62FAD">
              <w:rPr>
                <w:bCs/>
                <w:sz w:val="24"/>
                <w:szCs w:val="24"/>
              </w:rPr>
              <w:t>ублики Молдова и Правительством Кыргызской Республики о поощрении и вз</w:t>
            </w:r>
            <w:r w:rsidR="00D87BC7">
              <w:rPr>
                <w:bCs/>
                <w:sz w:val="24"/>
                <w:szCs w:val="24"/>
              </w:rPr>
              <w:t>аимной защите капиталовложений</w:t>
            </w:r>
            <w:r w:rsidRPr="00A62FAD">
              <w:rPr>
                <w:bCs/>
                <w:sz w:val="24"/>
                <w:szCs w:val="24"/>
              </w:rPr>
              <w:t>, вступившее в силу 16</w:t>
            </w:r>
            <w:r w:rsidR="00D87BC7">
              <w:rPr>
                <w:bCs/>
                <w:sz w:val="24"/>
                <w:szCs w:val="24"/>
              </w:rPr>
              <w:t>.01.</w:t>
            </w:r>
            <w:r w:rsidRPr="00A62FAD">
              <w:rPr>
                <w:bCs/>
                <w:sz w:val="24"/>
                <w:szCs w:val="24"/>
              </w:rPr>
              <w:t>2004;</w:t>
            </w:r>
          </w:p>
          <w:p w:rsidR="00004F7A" w:rsidRPr="00A62FAD" w:rsidRDefault="00A62FAD" w:rsidP="00D87BC7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318"/>
              </w:tabs>
              <w:autoSpaceDE/>
              <w:autoSpaceDN/>
              <w:adjustRightInd/>
              <w:spacing w:before="120" w:after="120" w:line="240" w:lineRule="auto"/>
              <w:ind w:left="34" w:firstLine="0"/>
              <w:contextualSpacing w:val="0"/>
              <w:rPr>
                <w:bCs/>
                <w:sz w:val="24"/>
                <w:szCs w:val="24"/>
              </w:rPr>
            </w:pPr>
            <w:r w:rsidRPr="00A62FAD">
              <w:rPr>
                <w:bCs/>
                <w:sz w:val="24"/>
                <w:szCs w:val="24"/>
              </w:rPr>
              <w:t>Соглашение между Правительством Республики Молдова и Правительством Кыргызской Республики об избежание двойного налогообложения доходов и имущества и предотвращении уклонения от уплаты налогов, вступившее в силу 16</w:t>
            </w:r>
            <w:r w:rsidR="00D87BC7">
              <w:rPr>
                <w:bCs/>
                <w:sz w:val="24"/>
                <w:szCs w:val="24"/>
              </w:rPr>
              <w:t>.01.</w:t>
            </w:r>
            <w:r w:rsidRPr="00A62FAD">
              <w:rPr>
                <w:bCs/>
                <w:sz w:val="24"/>
                <w:szCs w:val="24"/>
              </w:rPr>
              <w:t xml:space="preserve">2006. </w:t>
            </w:r>
          </w:p>
        </w:tc>
      </w:tr>
    </w:tbl>
    <w:p w:rsidR="00E56DBD" w:rsidRPr="00A62FAD" w:rsidRDefault="00E56DBD" w:rsidP="00E56DBD">
      <w:pPr>
        <w:rPr>
          <w:sz w:val="24"/>
          <w:szCs w:val="24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379"/>
      </w:tblGrid>
      <w:tr w:rsidR="00E56DBD" w:rsidRPr="0049257E" w:rsidTr="00F766FB">
        <w:tc>
          <w:tcPr>
            <w:tcW w:w="9379" w:type="dxa"/>
            <w:shd w:val="clear" w:color="auto" w:fill="D9D9D9" w:themeFill="background1" w:themeFillShade="D9"/>
          </w:tcPr>
          <w:p w:rsidR="00CB2DD9" w:rsidRPr="0049257E" w:rsidRDefault="00F766FB" w:rsidP="00CB2DD9">
            <w:pPr>
              <w:spacing w:before="120" w:after="120"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49257E">
              <w:rPr>
                <w:b/>
                <w:sz w:val="24"/>
                <w:szCs w:val="24"/>
              </w:rPr>
              <w:t>Межправительственная комиссия</w:t>
            </w:r>
          </w:p>
        </w:tc>
      </w:tr>
      <w:tr w:rsidR="00E56DBD" w:rsidRPr="0049257E" w:rsidTr="00F766FB">
        <w:trPr>
          <w:trHeight w:val="509"/>
        </w:trPr>
        <w:tc>
          <w:tcPr>
            <w:tcW w:w="9379" w:type="dxa"/>
          </w:tcPr>
          <w:p w:rsidR="0049257E" w:rsidRPr="00070CCE" w:rsidRDefault="00B749CE" w:rsidP="0049257E">
            <w:pPr>
              <w:spacing w:before="120" w:after="120" w:line="240" w:lineRule="auto"/>
              <w:ind w:firstLine="0"/>
              <w:rPr>
                <w:bCs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004F7A">
              <w:rPr>
                <w:bCs/>
                <w:sz w:val="24"/>
                <w:szCs w:val="24"/>
              </w:rPr>
              <w:t xml:space="preserve">ервое </w:t>
            </w:r>
            <w:r w:rsidRPr="0049257E">
              <w:rPr>
                <w:bCs/>
                <w:sz w:val="24"/>
                <w:szCs w:val="24"/>
              </w:rPr>
              <w:t xml:space="preserve">заседание </w:t>
            </w:r>
            <w:r w:rsidR="00794BD2" w:rsidRPr="00794BD2">
              <w:rPr>
                <w:bCs/>
                <w:sz w:val="24"/>
                <w:szCs w:val="24"/>
              </w:rPr>
              <w:t>Межправительственн</w:t>
            </w:r>
            <w:r w:rsidR="00794BD2">
              <w:rPr>
                <w:bCs/>
                <w:sz w:val="24"/>
                <w:szCs w:val="24"/>
              </w:rPr>
              <w:t xml:space="preserve">ой </w:t>
            </w:r>
            <w:r w:rsidR="00794BD2" w:rsidRPr="00794BD2">
              <w:rPr>
                <w:bCs/>
                <w:sz w:val="24"/>
                <w:szCs w:val="24"/>
              </w:rPr>
              <w:t>комисси</w:t>
            </w:r>
            <w:r w:rsidR="00794BD2">
              <w:rPr>
                <w:bCs/>
                <w:sz w:val="24"/>
                <w:szCs w:val="24"/>
              </w:rPr>
              <w:t xml:space="preserve">и </w:t>
            </w:r>
            <w:r w:rsidR="00794BD2" w:rsidRPr="00794BD2">
              <w:rPr>
                <w:bCs/>
                <w:sz w:val="24"/>
                <w:szCs w:val="24"/>
              </w:rPr>
              <w:t xml:space="preserve">по </w:t>
            </w:r>
            <w:r w:rsidR="00694A5D" w:rsidRPr="00A62FAD">
              <w:rPr>
                <w:bCs/>
                <w:sz w:val="24"/>
                <w:szCs w:val="24"/>
              </w:rPr>
              <w:t>торгово-экономическому сотрудничеству</w:t>
            </w:r>
            <w:r w:rsidR="00694A5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между Республикой Молдова и </w:t>
            </w:r>
            <w:r w:rsidR="00A62FAD">
              <w:rPr>
                <w:bCs/>
                <w:sz w:val="24"/>
                <w:szCs w:val="24"/>
              </w:rPr>
              <w:t>Кыргызская Республика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9257E">
              <w:rPr>
                <w:bCs/>
                <w:sz w:val="24"/>
                <w:szCs w:val="24"/>
              </w:rPr>
              <w:t xml:space="preserve">состоялось </w:t>
            </w:r>
            <w:r w:rsidR="00694A5D">
              <w:rPr>
                <w:bCs/>
                <w:sz w:val="24"/>
                <w:szCs w:val="24"/>
              </w:rPr>
              <w:t>в</w:t>
            </w:r>
            <w:r w:rsidR="00004F7A" w:rsidRPr="00004F7A">
              <w:rPr>
                <w:bCs/>
                <w:i/>
                <w:sz w:val="24"/>
                <w:szCs w:val="24"/>
              </w:rPr>
              <w:t xml:space="preserve"> </w:t>
            </w:r>
            <w:r w:rsidRPr="00070CCE">
              <w:rPr>
                <w:bCs/>
                <w:i/>
                <w:sz w:val="24"/>
                <w:szCs w:val="24"/>
              </w:rPr>
              <w:t>200</w:t>
            </w:r>
            <w:r w:rsidR="00004F7A">
              <w:rPr>
                <w:bCs/>
                <w:i/>
                <w:sz w:val="24"/>
                <w:szCs w:val="24"/>
              </w:rPr>
              <w:t>4</w:t>
            </w:r>
            <w:r w:rsidRPr="00070CCE">
              <w:rPr>
                <w:bCs/>
                <w:i/>
                <w:sz w:val="24"/>
                <w:szCs w:val="24"/>
              </w:rPr>
              <w:t xml:space="preserve"> года</w:t>
            </w:r>
            <w:r w:rsidR="00A94326" w:rsidRPr="00A94326">
              <w:rPr>
                <w:bCs/>
                <w:i/>
                <w:sz w:val="24"/>
                <w:szCs w:val="24"/>
              </w:rPr>
              <w:t>,</w:t>
            </w:r>
            <w:r w:rsidRPr="00070CCE">
              <w:rPr>
                <w:bCs/>
                <w:i/>
                <w:sz w:val="24"/>
                <w:szCs w:val="24"/>
              </w:rPr>
              <w:t xml:space="preserve"> </w:t>
            </w:r>
            <w:r w:rsidR="0049257E" w:rsidRPr="00070CCE">
              <w:rPr>
                <w:bCs/>
                <w:i/>
                <w:sz w:val="24"/>
                <w:szCs w:val="24"/>
              </w:rPr>
              <w:t>в г</w:t>
            </w:r>
            <w:r w:rsidR="0046251F">
              <w:rPr>
                <w:bCs/>
                <w:i/>
                <w:sz w:val="24"/>
                <w:szCs w:val="24"/>
              </w:rPr>
              <w:t>.</w:t>
            </w:r>
            <w:r w:rsidR="0049257E" w:rsidRPr="00070CCE">
              <w:rPr>
                <w:bCs/>
                <w:i/>
                <w:sz w:val="24"/>
                <w:szCs w:val="24"/>
              </w:rPr>
              <w:t xml:space="preserve"> </w:t>
            </w:r>
            <w:r w:rsidR="00694A5D">
              <w:rPr>
                <w:bCs/>
                <w:i/>
                <w:sz w:val="24"/>
                <w:szCs w:val="24"/>
              </w:rPr>
              <w:t>Бишкеке</w:t>
            </w:r>
            <w:r w:rsidRPr="00070CCE">
              <w:rPr>
                <w:bCs/>
                <w:i/>
                <w:sz w:val="24"/>
                <w:szCs w:val="24"/>
              </w:rPr>
              <w:t>.</w:t>
            </w:r>
            <w:r w:rsidR="00694A5D">
              <w:rPr>
                <w:bCs/>
                <w:i/>
                <w:sz w:val="24"/>
                <w:szCs w:val="24"/>
              </w:rPr>
              <w:t xml:space="preserve"> </w:t>
            </w:r>
          </w:p>
          <w:p w:rsidR="00A62FAD" w:rsidRPr="00A62FAD" w:rsidRDefault="00A62FAD" w:rsidP="00A62FAD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  <w:r w:rsidRPr="00A62FAD">
              <w:rPr>
                <w:bCs/>
                <w:sz w:val="24"/>
                <w:szCs w:val="24"/>
              </w:rPr>
              <w:t xml:space="preserve">В соответствии с постановлением Правительства № 544 от 4 мая 2016 года о межправительственных комиссиях по торгово-экономическому сотрудничеству, </w:t>
            </w:r>
            <w:r w:rsidRPr="00A62FAD">
              <w:rPr>
                <w:bCs/>
                <w:i/>
                <w:sz w:val="24"/>
                <w:szCs w:val="24"/>
              </w:rPr>
              <w:t>состав молдавско-кыргызской комиссии следующий</w:t>
            </w:r>
            <w:r w:rsidRPr="00A62FAD">
              <w:rPr>
                <w:bCs/>
                <w:sz w:val="24"/>
                <w:szCs w:val="24"/>
              </w:rPr>
              <w:t>:</w:t>
            </w:r>
          </w:p>
          <w:p w:rsidR="00A62FAD" w:rsidRPr="00A62FAD" w:rsidRDefault="00A62FAD" w:rsidP="00A62FAD">
            <w:pPr>
              <w:spacing w:before="120" w:after="120" w:line="240" w:lineRule="auto"/>
              <w:ind w:firstLine="0"/>
              <w:rPr>
                <w:bCs/>
                <w:i/>
                <w:sz w:val="24"/>
                <w:szCs w:val="24"/>
              </w:rPr>
            </w:pPr>
            <w:r w:rsidRPr="00A62FAD">
              <w:rPr>
                <w:bCs/>
                <w:sz w:val="24"/>
                <w:szCs w:val="24"/>
              </w:rPr>
              <w:t xml:space="preserve">– Министр сельского хозяйства и пищевой промышленности, </w:t>
            </w:r>
            <w:r w:rsidRPr="00A62FAD">
              <w:rPr>
                <w:bCs/>
                <w:i/>
                <w:sz w:val="24"/>
                <w:szCs w:val="24"/>
              </w:rPr>
              <w:t>председатель Молдавской части Комиссии;</w:t>
            </w:r>
          </w:p>
          <w:p w:rsidR="00A62FAD" w:rsidRPr="00A62FAD" w:rsidRDefault="00A62FAD" w:rsidP="00A62FAD">
            <w:pPr>
              <w:spacing w:before="120" w:after="120" w:line="240" w:lineRule="auto"/>
              <w:ind w:firstLine="0"/>
              <w:rPr>
                <w:bCs/>
                <w:i/>
                <w:sz w:val="24"/>
                <w:szCs w:val="24"/>
              </w:rPr>
            </w:pPr>
            <w:r w:rsidRPr="00A62FAD">
              <w:rPr>
                <w:bCs/>
                <w:sz w:val="24"/>
                <w:szCs w:val="24"/>
              </w:rPr>
              <w:t xml:space="preserve">ЮРКУ </w:t>
            </w:r>
            <w:proofErr w:type="spellStart"/>
            <w:r w:rsidRPr="00A62FAD">
              <w:rPr>
                <w:bCs/>
                <w:sz w:val="24"/>
                <w:szCs w:val="24"/>
              </w:rPr>
              <w:t>Витали</w:t>
            </w:r>
            <w:r w:rsidR="00694A5D">
              <w:rPr>
                <w:bCs/>
                <w:sz w:val="24"/>
                <w:szCs w:val="24"/>
              </w:rPr>
              <w:t>е</w:t>
            </w:r>
            <w:proofErr w:type="spellEnd"/>
            <w:r w:rsidRPr="00A62FAD">
              <w:rPr>
                <w:bCs/>
                <w:sz w:val="24"/>
                <w:szCs w:val="24"/>
              </w:rPr>
              <w:t xml:space="preserve"> – заместитель министра экономики, </w:t>
            </w:r>
            <w:r w:rsidRPr="00A62FAD">
              <w:rPr>
                <w:bCs/>
                <w:i/>
                <w:sz w:val="24"/>
                <w:szCs w:val="24"/>
              </w:rPr>
              <w:t>заместитель председателя Молдавской части Комиссии миссии;</w:t>
            </w:r>
          </w:p>
          <w:p w:rsidR="00154047" w:rsidRPr="00BB7755" w:rsidRDefault="00A62FAD" w:rsidP="00D87BC7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  <w:r w:rsidRPr="00A62FAD">
              <w:rPr>
                <w:bCs/>
                <w:sz w:val="24"/>
                <w:szCs w:val="24"/>
              </w:rPr>
              <w:t xml:space="preserve">МОРОШАНУ </w:t>
            </w:r>
            <w:proofErr w:type="spellStart"/>
            <w:r w:rsidRPr="00A62FAD">
              <w:rPr>
                <w:bCs/>
                <w:sz w:val="24"/>
                <w:szCs w:val="24"/>
              </w:rPr>
              <w:t>Леонора</w:t>
            </w:r>
            <w:proofErr w:type="spellEnd"/>
            <w:r w:rsidRPr="00A62FAD">
              <w:rPr>
                <w:bCs/>
                <w:sz w:val="24"/>
                <w:szCs w:val="24"/>
              </w:rPr>
              <w:t xml:space="preserve"> - исполняющая обязанности начальника Управления двусторонних экономических отношений и сотрудничества с международными финансовыми организациями, Министерство экономики, </w:t>
            </w:r>
            <w:r w:rsidRPr="00A62FAD">
              <w:rPr>
                <w:bCs/>
                <w:i/>
                <w:sz w:val="24"/>
                <w:szCs w:val="24"/>
              </w:rPr>
              <w:t>секретарь Молдавской части Комиссии.</w:t>
            </w:r>
          </w:p>
        </w:tc>
      </w:tr>
    </w:tbl>
    <w:p w:rsidR="00E56DBD" w:rsidRPr="0049257E" w:rsidRDefault="00E56DBD" w:rsidP="00AC6260">
      <w:pPr>
        <w:widowControl/>
        <w:autoSpaceDE/>
        <w:autoSpaceDN/>
        <w:adjustRightInd/>
        <w:spacing w:line="240" w:lineRule="auto"/>
        <w:ind w:left="500" w:firstLine="0"/>
        <w:jc w:val="left"/>
        <w:rPr>
          <w:bCs/>
          <w:sz w:val="16"/>
          <w:szCs w:val="16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379"/>
      </w:tblGrid>
      <w:tr w:rsidR="00F766FB" w:rsidRPr="0049257E" w:rsidTr="00F766FB">
        <w:tc>
          <w:tcPr>
            <w:tcW w:w="9379" w:type="dxa"/>
            <w:shd w:val="clear" w:color="auto" w:fill="D9D9D9" w:themeFill="background1" w:themeFillShade="D9"/>
          </w:tcPr>
          <w:p w:rsidR="00CB2DD9" w:rsidRPr="0049257E" w:rsidRDefault="00F766FB" w:rsidP="00CB2DD9">
            <w:pPr>
              <w:spacing w:before="120" w:after="120" w:line="240" w:lineRule="auto"/>
              <w:ind w:firstLine="0"/>
              <w:rPr>
                <w:b/>
                <w:sz w:val="24"/>
                <w:szCs w:val="24"/>
              </w:rPr>
            </w:pPr>
            <w:r w:rsidRPr="0049257E">
              <w:rPr>
                <w:b/>
                <w:sz w:val="24"/>
                <w:szCs w:val="24"/>
              </w:rPr>
              <w:t>Инвестиционные отношения</w:t>
            </w:r>
          </w:p>
        </w:tc>
      </w:tr>
      <w:tr w:rsidR="00F766FB" w:rsidRPr="0049257E" w:rsidTr="00F766FB">
        <w:trPr>
          <w:trHeight w:val="509"/>
        </w:trPr>
        <w:tc>
          <w:tcPr>
            <w:tcW w:w="9379" w:type="dxa"/>
          </w:tcPr>
          <w:p w:rsidR="00794BD2" w:rsidRPr="0049257E" w:rsidRDefault="00F766FB" w:rsidP="00646A48">
            <w:pPr>
              <w:spacing w:before="120" w:after="120" w:line="240" w:lineRule="auto"/>
              <w:ind w:firstLine="0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49257E">
              <w:rPr>
                <w:sz w:val="24"/>
                <w:szCs w:val="24"/>
              </w:rPr>
              <w:t xml:space="preserve">По данным Государственной Регистрационной Палаты в Республике Молдова зарегистрировано </w:t>
            </w:r>
            <w:r w:rsidR="00154047">
              <w:rPr>
                <w:i/>
                <w:sz w:val="24"/>
                <w:szCs w:val="24"/>
              </w:rPr>
              <w:t>11</w:t>
            </w:r>
            <w:r w:rsidR="00794BD2">
              <w:rPr>
                <w:i/>
                <w:sz w:val="24"/>
                <w:szCs w:val="24"/>
              </w:rPr>
              <w:t xml:space="preserve"> предприятий</w:t>
            </w:r>
            <w:r w:rsidRPr="0049257E">
              <w:rPr>
                <w:sz w:val="24"/>
                <w:szCs w:val="24"/>
              </w:rPr>
              <w:t xml:space="preserve"> с общим объемом </w:t>
            </w:r>
            <w:r w:rsidR="00A62FAD">
              <w:rPr>
                <w:sz w:val="24"/>
                <w:szCs w:val="24"/>
              </w:rPr>
              <w:t xml:space="preserve">кыргызских </w:t>
            </w:r>
            <w:r w:rsidRPr="0049257E">
              <w:rPr>
                <w:sz w:val="24"/>
                <w:szCs w:val="24"/>
              </w:rPr>
              <w:t xml:space="preserve">инвестиций в уставной капитал </w:t>
            </w:r>
            <w:r w:rsidR="00646A48">
              <w:rPr>
                <w:sz w:val="24"/>
                <w:szCs w:val="24"/>
              </w:rPr>
              <w:t>в</w:t>
            </w:r>
            <w:r w:rsidRPr="0049257E">
              <w:rPr>
                <w:sz w:val="24"/>
                <w:szCs w:val="24"/>
              </w:rPr>
              <w:t xml:space="preserve"> размере</w:t>
            </w:r>
            <w:r w:rsidR="00BB7755">
              <w:rPr>
                <w:sz w:val="24"/>
                <w:szCs w:val="24"/>
              </w:rPr>
              <w:t xml:space="preserve"> </w:t>
            </w:r>
            <w:r w:rsidR="00154047">
              <w:rPr>
                <w:sz w:val="24"/>
                <w:szCs w:val="24"/>
              </w:rPr>
              <w:t>306,09 тыс.</w:t>
            </w:r>
            <w:r w:rsidRPr="0047436D">
              <w:rPr>
                <w:i/>
                <w:sz w:val="24"/>
                <w:szCs w:val="24"/>
              </w:rPr>
              <w:t xml:space="preserve"> лей.</w:t>
            </w:r>
          </w:p>
        </w:tc>
      </w:tr>
    </w:tbl>
    <w:p w:rsidR="00794BD2" w:rsidRDefault="00794BD2" w:rsidP="00F766FB">
      <w:pPr>
        <w:widowControl/>
        <w:autoSpaceDE/>
        <w:autoSpaceDN/>
        <w:adjustRightInd/>
        <w:spacing w:line="240" w:lineRule="auto"/>
        <w:ind w:left="500" w:firstLine="0"/>
        <w:jc w:val="left"/>
        <w:rPr>
          <w:bCs/>
          <w:sz w:val="16"/>
          <w:szCs w:val="16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379"/>
      </w:tblGrid>
      <w:tr w:rsidR="00AC6260" w:rsidRPr="0049257E" w:rsidTr="004328A6">
        <w:tc>
          <w:tcPr>
            <w:tcW w:w="9379" w:type="dxa"/>
            <w:shd w:val="clear" w:color="auto" w:fill="D9D9D9" w:themeFill="background1" w:themeFillShade="D9"/>
          </w:tcPr>
          <w:p w:rsidR="00AC6260" w:rsidRPr="0049257E" w:rsidRDefault="00AC6260" w:rsidP="00AC6260">
            <w:pPr>
              <w:spacing w:before="120" w:after="120" w:line="240" w:lineRule="auto"/>
              <w:ind w:firstLine="0"/>
              <w:rPr>
                <w:b/>
                <w:sz w:val="24"/>
                <w:szCs w:val="24"/>
              </w:rPr>
            </w:pPr>
            <w:r w:rsidRPr="0049257E">
              <w:rPr>
                <w:b/>
                <w:sz w:val="24"/>
                <w:szCs w:val="24"/>
              </w:rPr>
              <w:t>В</w:t>
            </w:r>
            <w:r w:rsidRPr="0049257E">
              <w:rPr>
                <w:b/>
                <w:bCs/>
                <w:sz w:val="24"/>
                <w:szCs w:val="24"/>
              </w:rPr>
              <w:t>нешнеторговый оборот</w:t>
            </w:r>
            <w:r w:rsidRPr="0049257E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AC6260" w:rsidRPr="0049257E" w:rsidTr="004328A6">
        <w:trPr>
          <w:trHeight w:val="509"/>
        </w:trPr>
        <w:tc>
          <w:tcPr>
            <w:tcW w:w="9379" w:type="dxa"/>
          </w:tcPr>
          <w:p w:rsidR="00940CC0" w:rsidRDefault="00940CC0" w:rsidP="00940CC0">
            <w:pPr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DA72A3">
              <w:rPr>
                <w:b/>
                <w:sz w:val="24"/>
                <w:szCs w:val="24"/>
              </w:rPr>
              <w:t>В</w:t>
            </w:r>
            <w:r w:rsidRPr="00DA72A3">
              <w:rPr>
                <w:b/>
                <w:bCs/>
                <w:sz w:val="24"/>
                <w:szCs w:val="24"/>
              </w:rPr>
              <w:t>нешнеторговый оборот</w:t>
            </w:r>
            <w:r w:rsidRPr="00DA72A3">
              <w:rPr>
                <w:bCs/>
                <w:sz w:val="24"/>
                <w:szCs w:val="24"/>
              </w:rPr>
              <w:t xml:space="preserve"> Республики Молдовы с </w:t>
            </w:r>
            <w:r>
              <w:rPr>
                <w:bCs/>
                <w:sz w:val="24"/>
                <w:szCs w:val="24"/>
              </w:rPr>
              <w:t>Кыргызской Республики</w:t>
            </w:r>
            <w:r w:rsidRPr="00DA72A3">
              <w:rPr>
                <w:bCs/>
                <w:sz w:val="24"/>
                <w:szCs w:val="24"/>
              </w:rPr>
              <w:t xml:space="preserve"> составил </w:t>
            </w:r>
            <w:r>
              <w:rPr>
                <w:bCs/>
                <w:sz w:val="24"/>
                <w:szCs w:val="24"/>
              </w:rPr>
              <w:lastRenderedPageBreak/>
              <w:t>1905,2</w:t>
            </w:r>
            <w:r w:rsidRPr="00DA72A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тыс. </w:t>
            </w:r>
            <w:r w:rsidRPr="00DA72A3">
              <w:rPr>
                <w:bCs/>
                <w:sz w:val="24"/>
                <w:szCs w:val="24"/>
              </w:rPr>
              <w:t>долл. США и по сравнению с 201</w:t>
            </w:r>
            <w:r>
              <w:rPr>
                <w:bCs/>
                <w:sz w:val="24"/>
                <w:szCs w:val="24"/>
              </w:rPr>
              <w:t>5</w:t>
            </w:r>
            <w:r w:rsidRPr="00DA72A3">
              <w:rPr>
                <w:bCs/>
                <w:sz w:val="24"/>
                <w:szCs w:val="24"/>
              </w:rPr>
              <w:t xml:space="preserve"> годом снизился на </w:t>
            </w:r>
            <w:r>
              <w:rPr>
                <w:bCs/>
                <w:sz w:val="24"/>
                <w:szCs w:val="24"/>
              </w:rPr>
              <w:t>9,76</w:t>
            </w:r>
            <w:r w:rsidRPr="00DA72A3">
              <w:rPr>
                <w:bCs/>
                <w:sz w:val="24"/>
                <w:szCs w:val="24"/>
              </w:rPr>
              <w:t xml:space="preserve">% (или на </w:t>
            </w:r>
            <w:r>
              <w:rPr>
                <w:bCs/>
                <w:sz w:val="24"/>
                <w:szCs w:val="24"/>
              </w:rPr>
              <w:t xml:space="preserve">205,98 тыс. долл. США). </w:t>
            </w:r>
            <w:r w:rsidRPr="00DA72A3">
              <w:rPr>
                <w:sz w:val="24"/>
                <w:szCs w:val="24"/>
              </w:rPr>
              <w:t xml:space="preserve">По товарообороту </w:t>
            </w:r>
            <w:r>
              <w:rPr>
                <w:sz w:val="24"/>
                <w:szCs w:val="24"/>
              </w:rPr>
              <w:t>Кыргызстан</w:t>
            </w:r>
            <w:r w:rsidRPr="00DA72A3">
              <w:rPr>
                <w:sz w:val="24"/>
                <w:szCs w:val="24"/>
              </w:rPr>
              <w:t xml:space="preserve"> занимает </w:t>
            </w:r>
            <w:r>
              <w:rPr>
                <w:sz w:val="24"/>
                <w:szCs w:val="24"/>
              </w:rPr>
              <w:t>75</w:t>
            </w:r>
            <w:r w:rsidRPr="00DA72A3">
              <w:rPr>
                <w:sz w:val="24"/>
                <w:szCs w:val="24"/>
              </w:rPr>
              <w:t xml:space="preserve">-е место среди внешнеторговых партнеров Молдовы с удельным весом </w:t>
            </w:r>
            <w:r>
              <w:rPr>
                <w:sz w:val="24"/>
                <w:szCs w:val="24"/>
              </w:rPr>
              <w:t>0,03</w:t>
            </w:r>
            <w:r w:rsidRPr="00DA72A3">
              <w:rPr>
                <w:sz w:val="24"/>
                <w:szCs w:val="24"/>
              </w:rPr>
              <w:t xml:space="preserve">%. </w:t>
            </w:r>
          </w:p>
          <w:p w:rsidR="00940CC0" w:rsidRDefault="00940CC0" w:rsidP="00940CC0">
            <w:pPr>
              <w:spacing w:before="120" w:after="120" w:line="240" w:lineRule="auto"/>
              <w:ind w:firstLine="0"/>
              <w:rPr>
                <w:b/>
                <w:sz w:val="24"/>
                <w:szCs w:val="24"/>
              </w:rPr>
            </w:pPr>
            <w:r w:rsidRPr="00DA72A3">
              <w:rPr>
                <w:b/>
                <w:bCs/>
                <w:sz w:val="24"/>
                <w:szCs w:val="24"/>
              </w:rPr>
              <w:t>Сальдо</w:t>
            </w:r>
            <w:r w:rsidRPr="00DA72A3">
              <w:rPr>
                <w:bCs/>
                <w:sz w:val="24"/>
                <w:szCs w:val="24"/>
              </w:rPr>
              <w:t xml:space="preserve"> торгового баланса </w:t>
            </w:r>
            <w:r>
              <w:rPr>
                <w:bCs/>
                <w:sz w:val="24"/>
                <w:szCs w:val="24"/>
              </w:rPr>
              <w:t>положительное для Республики Молдова и составило 1664,7</w:t>
            </w:r>
            <w:r w:rsidRPr="00DA72A3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</w:t>
            </w:r>
            <w:r w:rsidRPr="00DA72A3">
              <w:rPr>
                <w:bCs/>
                <w:sz w:val="24"/>
                <w:szCs w:val="24"/>
              </w:rPr>
              <w:t>. долл. США.</w:t>
            </w:r>
            <w:r w:rsidRPr="00940CC0">
              <w:rPr>
                <w:b/>
                <w:sz w:val="24"/>
                <w:szCs w:val="24"/>
              </w:rPr>
              <w:t xml:space="preserve"> </w:t>
            </w:r>
          </w:p>
          <w:p w:rsidR="00D87BC7" w:rsidRDefault="00940CC0" w:rsidP="00940CC0">
            <w:pPr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DA72A3">
              <w:rPr>
                <w:b/>
                <w:sz w:val="24"/>
                <w:szCs w:val="24"/>
              </w:rPr>
              <w:t>Экспорт</w:t>
            </w:r>
            <w:r w:rsidRPr="00DA72A3">
              <w:rPr>
                <w:sz w:val="24"/>
                <w:szCs w:val="24"/>
              </w:rPr>
              <w:t xml:space="preserve"> составил </w:t>
            </w:r>
            <w:r>
              <w:rPr>
                <w:sz w:val="24"/>
                <w:szCs w:val="24"/>
              </w:rPr>
              <w:t>1784,93</w:t>
            </w:r>
            <w:r w:rsidRPr="00DA72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</w:t>
            </w:r>
            <w:r w:rsidRPr="00DA72A3">
              <w:rPr>
                <w:sz w:val="24"/>
                <w:szCs w:val="24"/>
              </w:rPr>
              <w:t>. долл. США и по сравнению с 201</w:t>
            </w:r>
            <w:r>
              <w:rPr>
                <w:sz w:val="24"/>
                <w:szCs w:val="24"/>
              </w:rPr>
              <w:t>5</w:t>
            </w:r>
            <w:r w:rsidRPr="00DA72A3">
              <w:rPr>
                <w:sz w:val="24"/>
                <w:szCs w:val="24"/>
              </w:rPr>
              <w:t xml:space="preserve"> годом снизился на </w:t>
            </w:r>
            <w:r>
              <w:rPr>
                <w:sz w:val="24"/>
                <w:szCs w:val="24"/>
              </w:rPr>
              <w:t>5,83</w:t>
            </w:r>
            <w:r w:rsidRPr="00DA72A3">
              <w:rPr>
                <w:sz w:val="24"/>
                <w:szCs w:val="24"/>
              </w:rPr>
              <w:t xml:space="preserve">% (или на </w:t>
            </w:r>
            <w:r>
              <w:rPr>
                <w:sz w:val="24"/>
                <w:szCs w:val="24"/>
              </w:rPr>
              <w:t>110,46</w:t>
            </w:r>
            <w:r w:rsidRPr="00DA72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</w:t>
            </w:r>
            <w:r w:rsidRPr="00DA72A3">
              <w:rPr>
                <w:sz w:val="24"/>
                <w:szCs w:val="24"/>
              </w:rPr>
              <w:t xml:space="preserve">. долл. США). </w:t>
            </w:r>
          </w:p>
          <w:p w:rsidR="00940CC0" w:rsidRPr="00663FB9" w:rsidRDefault="00663FB9" w:rsidP="00940CC0">
            <w:pPr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663FB9">
              <w:rPr>
                <w:b/>
                <w:sz w:val="24"/>
                <w:szCs w:val="24"/>
              </w:rPr>
              <w:t>Основными товарами, экспортированные на кыргызский рынок в 2016 году являются</w:t>
            </w:r>
            <w:r w:rsidRPr="00506D5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940CC0" w:rsidRPr="00663FB9">
              <w:rPr>
                <w:sz w:val="24"/>
                <w:szCs w:val="24"/>
              </w:rPr>
              <w:t>вина виноградные, лекарственные средства, машины посудомоечные, оборудование для мойки или сушки бутылок или других емкостей, овощи прочие, приготовленные или консервированные (картофель, горох, спаржа, сахарная кукуруза)</w:t>
            </w:r>
            <w:r>
              <w:rPr>
                <w:sz w:val="24"/>
                <w:szCs w:val="24"/>
              </w:rPr>
              <w:t>.</w:t>
            </w:r>
          </w:p>
          <w:p w:rsidR="00D87BC7" w:rsidRDefault="00940CC0" w:rsidP="00506D5F">
            <w:pPr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EC2951">
              <w:rPr>
                <w:b/>
                <w:sz w:val="24"/>
                <w:szCs w:val="24"/>
              </w:rPr>
              <w:t>Импорт</w:t>
            </w:r>
            <w:r w:rsidRPr="00EC2951">
              <w:rPr>
                <w:sz w:val="24"/>
                <w:szCs w:val="24"/>
              </w:rPr>
              <w:t xml:space="preserve"> товаров за 201</w:t>
            </w:r>
            <w:r>
              <w:rPr>
                <w:sz w:val="24"/>
                <w:szCs w:val="24"/>
              </w:rPr>
              <w:t>6</w:t>
            </w:r>
            <w:r w:rsidRPr="00EC2951">
              <w:rPr>
                <w:sz w:val="24"/>
                <w:szCs w:val="24"/>
              </w:rPr>
              <w:t xml:space="preserve"> год в Молдову из </w:t>
            </w:r>
            <w:r>
              <w:rPr>
                <w:bCs/>
                <w:sz w:val="24"/>
                <w:szCs w:val="24"/>
              </w:rPr>
              <w:t>Кыргызской Республики</w:t>
            </w:r>
            <w:r>
              <w:rPr>
                <w:sz w:val="24"/>
                <w:szCs w:val="24"/>
              </w:rPr>
              <w:t xml:space="preserve"> </w:t>
            </w:r>
            <w:r w:rsidRPr="00EC2951">
              <w:rPr>
                <w:sz w:val="24"/>
                <w:szCs w:val="24"/>
              </w:rPr>
              <w:t xml:space="preserve">составил </w:t>
            </w:r>
            <w:r>
              <w:rPr>
                <w:sz w:val="24"/>
                <w:szCs w:val="24"/>
              </w:rPr>
              <w:t>120,23</w:t>
            </w:r>
            <w:r w:rsidRPr="00EC29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</w:t>
            </w:r>
            <w:r w:rsidRPr="00EC2951">
              <w:rPr>
                <w:sz w:val="24"/>
                <w:szCs w:val="24"/>
              </w:rPr>
              <w:t>. долл. США и по сравнению с 201</w:t>
            </w:r>
            <w:r>
              <w:rPr>
                <w:sz w:val="24"/>
                <w:szCs w:val="24"/>
              </w:rPr>
              <w:t>5</w:t>
            </w:r>
            <w:r w:rsidRPr="00EC2951">
              <w:rPr>
                <w:sz w:val="24"/>
                <w:szCs w:val="24"/>
              </w:rPr>
              <w:t xml:space="preserve"> годом уменьшился на </w:t>
            </w:r>
            <w:r>
              <w:rPr>
                <w:sz w:val="24"/>
                <w:szCs w:val="24"/>
              </w:rPr>
              <w:t>44,27</w:t>
            </w:r>
            <w:r w:rsidRPr="00EC2951">
              <w:rPr>
                <w:sz w:val="24"/>
                <w:szCs w:val="24"/>
              </w:rPr>
              <w:t xml:space="preserve">% (или на </w:t>
            </w:r>
            <w:r>
              <w:rPr>
                <w:sz w:val="24"/>
                <w:szCs w:val="24"/>
              </w:rPr>
              <w:t>95,52</w:t>
            </w:r>
            <w:r w:rsidRPr="00EC29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</w:t>
            </w:r>
            <w:r w:rsidR="00663FB9">
              <w:rPr>
                <w:sz w:val="24"/>
                <w:szCs w:val="24"/>
              </w:rPr>
              <w:t>. долл. США).</w:t>
            </w:r>
          </w:p>
          <w:p w:rsidR="00940CC0" w:rsidRPr="00EC2951" w:rsidRDefault="00663FB9" w:rsidP="00506D5F">
            <w:pPr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663FB9">
              <w:rPr>
                <w:b/>
                <w:sz w:val="24"/>
                <w:szCs w:val="24"/>
              </w:rPr>
              <w:t>Основными товарами, импортированные из Кыргызской Республики в 2016 году являются</w:t>
            </w:r>
            <w:r w:rsidRPr="00BA345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940CC0" w:rsidRPr="009A3057">
              <w:rPr>
                <w:sz w:val="24"/>
                <w:szCs w:val="24"/>
              </w:rPr>
              <w:t>овощи бобовые сушеные, лущеные</w:t>
            </w:r>
            <w:r w:rsidR="00940CC0" w:rsidRPr="00572C6F">
              <w:rPr>
                <w:sz w:val="24"/>
                <w:szCs w:val="24"/>
              </w:rPr>
              <w:t>,</w:t>
            </w:r>
            <w:r w:rsidR="00940CC0">
              <w:rPr>
                <w:sz w:val="24"/>
                <w:szCs w:val="24"/>
              </w:rPr>
              <w:t xml:space="preserve"> </w:t>
            </w:r>
            <w:r w:rsidR="00940CC0" w:rsidRPr="009A3057">
              <w:rPr>
                <w:sz w:val="24"/>
                <w:szCs w:val="24"/>
              </w:rPr>
              <w:t>части и принадлежности моторных транспортных средств</w:t>
            </w:r>
            <w:r w:rsidR="00940CC0" w:rsidRPr="00572C6F">
              <w:rPr>
                <w:sz w:val="24"/>
                <w:szCs w:val="24"/>
              </w:rPr>
              <w:t>,</w:t>
            </w:r>
            <w:r w:rsidR="00940CC0">
              <w:rPr>
                <w:sz w:val="24"/>
                <w:szCs w:val="24"/>
              </w:rPr>
              <w:t xml:space="preserve"> </w:t>
            </w:r>
            <w:r w:rsidR="00940CC0" w:rsidRPr="009A3057">
              <w:rPr>
                <w:sz w:val="24"/>
                <w:szCs w:val="24"/>
              </w:rPr>
              <w:t>краны, клапаны, вентили и аналогичная арматура для трубопроводов, котлов, резервуаров, цистерн, баков или аналогичных емкостей</w:t>
            </w:r>
            <w:r w:rsidR="00940CC0">
              <w:rPr>
                <w:sz w:val="24"/>
                <w:szCs w:val="24"/>
              </w:rPr>
              <w:t>.</w:t>
            </w:r>
          </w:p>
          <w:p w:rsidR="00506D5F" w:rsidRPr="00BA3457" w:rsidRDefault="00506D5F" w:rsidP="00890826">
            <w:pPr>
              <w:spacing w:line="240" w:lineRule="auto"/>
              <w:ind w:firstLine="0"/>
              <w:rPr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61315E" w:rsidRDefault="0061315E">
      <w:pPr>
        <w:widowControl/>
        <w:autoSpaceDE/>
        <w:autoSpaceDN/>
        <w:adjustRightInd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B86941" w:rsidRPr="00B86941" w:rsidRDefault="00B86941" w:rsidP="00B86941">
      <w:pPr>
        <w:pStyle w:val="FR1"/>
        <w:spacing w:line="240" w:lineRule="auto"/>
        <w:ind w:firstLine="0"/>
        <w:jc w:val="right"/>
        <w:rPr>
          <w:sz w:val="22"/>
          <w:szCs w:val="22"/>
        </w:rPr>
      </w:pPr>
      <w:r w:rsidRPr="00B86941">
        <w:rPr>
          <w:sz w:val="22"/>
          <w:szCs w:val="22"/>
        </w:rPr>
        <w:lastRenderedPageBreak/>
        <w:t xml:space="preserve">Приложение </w:t>
      </w:r>
    </w:p>
    <w:p w:rsidR="00B86941" w:rsidRDefault="00B86941" w:rsidP="0061315E">
      <w:pPr>
        <w:pStyle w:val="FR1"/>
        <w:spacing w:line="240" w:lineRule="auto"/>
        <w:ind w:firstLine="0"/>
        <w:jc w:val="center"/>
        <w:rPr>
          <w:b/>
          <w:sz w:val="26"/>
          <w:szCs w:val="26"/>
        </w:rPr>
      </w:pPr>
    </w:p>
    <w:p w:rsidR="0061315E" w:rsidRPr="00663FB9" w:rsidRDefault="0061315E" w:rsidP="0061315E">
      <w:pPr>
        <w:pStyle w:val="FR1"/>
        <w:spacing w:line="240" w:lineRule="auto"/>
        <w:ind w:firstLine="0"/>
        <w:jc w:val="center"/>
        <w:rPr>
          <w:b/>
          <w:sz w:val="26"/>
          <w:szCs w:val="26"/>
        </w:rPr>
      </w:pPr>
      <w:r w:rsidRPr="00663FB9">
        <w:rPr>
          <w:b/>
          <w:sz w:val="26"/>
          <w:szCs w:val="26"/>
        </w:rPr>
        <w:t>Обзор внешней торговли</w:t>
      </w:r>
    </w:p>
    <w:p w:rsidR="0061315E" w:rsidRPr="00663FB9" w:rsidRDefault="0061315E" w:rsidP="0061315E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663FB9">
        <w:rPr>
          <w:b/>
          <w:sz w:val="26"/>
          <w:szCs w:val="26"/>
        </w:rPr>
        <w:t xml:space="preserve">между Республикой Молдова и </w:t>
      </w:r>
      <w:r w:rsidR="00A62FAD" w:rsidRPr="00663FB9">
        <w:rPr>
          <w:b/>
          <w:sz w:val="26"/>
          <w:szCs w:val="26"/>
        </w:rPr>
        <w:t>Кыргызск</w:t>
      </w:r>
      <w:r w:rsidR="00663FB9" w:rsidRPr="00663FB9">
        <w:rPr>
          <w:b/>
          <w:sz w:val="26"/>
          <w:szCs w:val="26"/>
        </w:rPr>
        <w:t>ой</w:t>
      </w:r>
      <w:r w:rsidR="00A62FAD" w:rsidRPr="00663FB9">
        <w:rPr>
          <w:b/>
          <w:sz w:val="26"/>
          <w:szCs w:val="26"/>
        </w:rPr>
        <w:t xml:space="preserve"> Республик</w:t>
      </w:r>
      <w:r w:rsidR="00663FB9" w:rsidRPr="00663FB9">
        <w:rPr>
          <w:b/>
          <w:sz w:val="26"/>
          <w:szCs w:val="26"/>
        </w:rPr>
        <w:t>ой</w:t>
      </w:r>
      <w:r w:rsidRPr="00663FB9">
        <w:rPr>
          <w:b/>
          <w:sz w:val="26"/>
          <w:szCs w:val="26"/>
        </w:rPr>
        <w:t xml:space="preserve"> </w:t>
      </w:r>
    </w:p>
    <w:p w:rsidR="0061315E" w:rsidRPr="00663FB9" w:rsidRDefault="0061315E" w:rsidP="0061315E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663FB9">
        <w:rPr>
          <w:b/>
          <w:sz w:val="26"/>
          <w:szCs w:val="26"/>
        </w:rPr>
        <w:t>за 2016 год</w:t>
      </w:r>
    </w:p>
    <w:p w:rsidR="0061315E" w:rsidRPr="00663FB9" w:rsidRDefault="0061315E" w:rsidP="0061315E">
      <w:pPr>
        <w:widowControl/>
        <w:autoSpaceDE/>
        <w:autoSpaceDN/>
        <w:adjustRightInd/>
        <w:spacing w:line="240" w:lineRule="auto"/>
        <w:ind w:left="500" w:firstLine="0"/>
        <w:jc w:val="center"/>
        <w:rPr>
          <w:sz w:val="26"/>
          <w:szCs w:val="26"/>
        </w:rPr>
      </w:pPr>
    </w:p>
    <w:p w:rsidR="0061315E" w:rsidRPr="00663FB9" w:rsidRDefault="0061315E" w:rsidP="0061315E">
      <w:pPr>
        <w:spacing w:before="120" w:after="120" w:line="240" w:lineRule="auto"/>
        <w:ind w:firstLine="0"/>
        <w:rPr>
          <w:sz w:val="26"/>
          <w:szCs w:val="26"/>
        </w:rPr>
      </w:pPr>
      <w:r w:rsidRPr="00663FB9">
        <w:rPr>
          <w:b/>
          <w:sz w:val="26"/>
          <w:szCs w:val="26"/>
        </w:rPr>
        <w:t>В</w:t>
      </w:r>
      <w:r w:rsidRPr="00663FB9">
        <w:rPr>
          <w:b/>
          <w:bCs/>
          <w:sz w:val="26"/>
          <w:szCs w:val="26"/>
        </w:rPr>
        <w:t>нешнеторговый оборот</w:t>
      </w:r>
      <w:r w:rsidRPr="00663FB9">
        <w:rPr>
          <w:bCs/>
          <w:sz w:val="26"/>
          <w:szCs w:val="26"/>
        </w:rPr>
        <w:t xml:space="preserve"> Республики Молдовы с </w:t>
      </w:r>
      <w:r w:rsidR="00A62FAD" w:rsidRPr="00663FB9">
        <w:rPr>
          <w:bCs/>
          <w:sz w:val="26"/>
          <w:szCs w:val="26"/>
        </w:rPr>
        <w:t>Кыргызск</w:t>
      </w:r>
      <w:r w:rsidR="00B704B5" w:rsidRPr="00663FB9">
        <w:rPr>
          <w:bCs/>
          <w:sz w:val="26"/>
          <w:szCs w:val="26"/>
        </w:rPr>
        <w:t>ой</w:t>
      </w:r>
      <w:r w:rsidR="00A62FAD" w:rsidRPr="00663FB9">
        <w:rPr>
          <w:bCs/>
          <w:sz w:val="26"/>
          <w:szCs w:val="26"/>
        </w:rPr>
        <w:t xml:space="preserve"> Республик</w:t>
      </w:r>
      <w:r w:rsidR="00663FB9" w:rsidRPr="00663FB9">
        <w:rPr>
          <w:bCs/>
          <w:sz w:val="26"/>
          <w:szCs w:val="26"/>
        </w:rPr>
        <w:t>ой</w:t>
      </w:r>
      <w:r w:rsidRPr="00663FB9">
        <w:rPr>
          <w:bCs/>
          <w:sz w:val="26"/>
          <w:szCs w:val="26"/>
        </w:rPr>
        <w:t xml:space="preserve"> составил </w:t>
      </w:r>
      <w:r w:rsidR="009F14C5" w:rsidRPr="00663FB9">
        <w:rPr>
          <w:bCs/>
          <w:sz w:val="26"/>
          <w:szCs w:val="26"/>
        </w:rPr>
        <w:t>1905,2</w:t>
      </w:r>
      <w:r w:rsidRPr="00663FB9">
        <w:rPr>
          <w:bCs/>
          <w:sz w:val="26"/>
          <w:szCs w:val="26"/>
        </w:rPr>
        <w:t xml:space="preserve"> </w:t>
      </w:r>
      <w:r w:rsidR="00ED6C8B" w:rsidRPr="00663FB9">
        <w:rPr>
          <w:bCs/>
          <w:sz w:val="26"/>
          <w:szCs w:val="26"/>
        </w:rPr>
        <w:t xml:space="preserve">тыс. </w:t>
      </w:r>
      <w:r w:rsidRPr="00663FB9">
        <w:rPr>
          <w:bCs/>
          <w:sz w:val="26"/>
          <w:szCs w:val="26"/>
        </w:rPr>
        <w:t xml:space="preserve">долл. США и по сравнению с 2015 годом снизился на </w:t>
      </w:r>
      <w:r w:rsidR="009F14C5" w:rsidRPr="00663FB9">
        <w:rPr>
          <w:bCs/>
          <w:sz w:val="26"/>
          <w:szCs w:val="26"/>
        </w:rPr>
        <w:t>9,76</w:t>
      </w:r>
      <w:r w:rsidRPr="00663FB9">
        <w:rPr>
          <w:bCs/>
          <w:sz w:val="26"/>
          <w:szCs w:val="26"/>
        </w:rPr>
        <w:t xml:space="preserve">% (или на </w:t>
      </w:r>
      <w:r w:rsidR="009F14C5" w:rsidRPr="00663FB9">
        <w:rPr>
          <w:bCs/>
          <w:sz w:val="26"/>
          <w:szCs w:val="26"/>
        </w:rPr>
        <w:t>205,98</w:t>
      </w:r>
      <w:r w:rsidR="00506D5F" w:rsidRPr="00663FB9">
        <w:rPr>
          <w:bCs/>
          <w:sz w:val="26"/>
          <w:szCs w:val="26"/>
        </w:rPr>
        <w:t xml:space="preserve"> тыс</w:t>
      </w:r>
      <w:r w:rsidRPr="00663FB9">
        <w:rPr>
          <w:bCs/>
          <w:sz w:val="26"/>
          <w:szCs w:val="26"/>
        </w:rPr>
        <w:t>. долл. США).</w:t>
      </w:r>
      <w:r w:rsidR="00506D5F" w:rsidRPr="00663FB9">
        <w:rPr>
          <w:bCs/>
          <w:sz w:val="26"/>
          <w:szCs w:val="26"/>
        </w:rPr>
        <w:t xml:space="preserve"> </w:t>
      </w:r>
      <w:r w:rsidRPr="00663FB9">
        <w:rPr>
          <w:sz w:val="26"/>
          <w:szCs w:val="26"/>
        </w:rPr>
        <w:t xml:space="preserve">По товарообороту </w:t>
      </w:r>
      <w:r w:rsidR="00A62FAD" w:rsidRPr="00663FB9">
        <w:rPr>
          <w:sz w:val="26"/>
          <w:szCs w:val="26"/>
        </w:rPr>
        <w:t>Кыргызстан</w:t>
      </w:r>
      <w:r w:rsidRPr="00663FB9">
        <w:rPr>
          <w:sz w:val="26"/>
          <w:szCs w:val="26"/>
        </w:rPr>
        <w:t xml:space="preserve"> занимает </w:t>
      </w:r>
      <w:r w:rsidR="009F14C5" w:rsidRPr="00663FB9">
        <w:rPr>
          <w:sz w:val="26"/>
          <w:szCs w:val="26"/>
        </w:rPr>
        <w:t>75</w:t>
      </w:r>
      <w:r w:rsidRPr="00663FB9">
        <w:rPr>
          <w:sz w:val="26"/>
          <w:szCs w:val="26"/>
        </w:rPr>
        <w:t>-е место среди внешнеторговых партнеров Молдовы с удельным весом 0,</w:t>
      </w:r>
      <w:r w:rsidR="00ED6C8B" w:rsidRPr="00663FB9">
        <w:rPr>
          <w:sz w:val="26"/>
          <w:szCs w:val="26"/>
        </w:rPr>
        <w:t>0</w:t>
      </w:r>
      <w:r w:rsidR="009F14C5" w:rsidRPr="00663FB9">
        <w:rPr>
          <w:sz w:val="26"/>
          <w:szCs w:val="26"/>
        </w:rPr>
        <w:t>3</w:t>
      </w:r>
      <w:r w:rsidRPr="00663FB9">
        <w:rPr>
          <w:sz w:val="26"/>
          <w:szCs w:val="26"/>
        </w:rPr>
        <w:t xml:space="preserve">%. </w:t>
      </w:r>
    </w:p>
    <w:p w:rsidR="00AC5DE9" w:rsidRPr="00B86941" w:rsidRDefault="00ED6C8B" w:rsidP="00AC5DE9">
      <w:pPr>
        <w:spacing w:before="120" w:after="120" w:line="240" w:lineRule="auto"/>
        <w:ind w:firstLine="0"/>
        <w:rPr>
          <w:b/>
          <w:sz w:val="26"/>
          <w:szCs w:val="26"/>
        </w:rPr>
      </w:pPr>
      <w:r w:rsidRPr="00663FB9">
        <w:rPr>
          <w:b/>
          <w:bCs/>
          <w:sz w:val="26"/>
          <w:szCs w:val="26"/>
        </w:rPr>
        <w:t>Сальдо</w:t>
      </w:r>
      <w:r w:rsidRPr="00663FB9">
        <w:rPr>
          <w:bCs/>
          <w:sz w:val="26"/>
          <w:szCs w:val="26"/>
        </w:rPr>
        <w:t xml:space="preserve"> </w:t>
      </w:r>
      <w:r w:rsidR="0061315E" w:rsidRPr="00663FB9">
        <w:rPr>
          <w:bCs/>
          <w:sz w:val="26"/>
          <w:szCs w:val="26"/>
        </w:rPr>
        <w:t xml:space="preserve">торгового баланса положительное для Республики Молдова и составило </w:t>
      </w:r>
      <w:r w:rsidR="009F14C5" w:rsidRPr="00663FB9">
        <w:rPr>
          <w:bCs/>
          <w:sz w:val="26"/>
          <w:szCs w:val="26"/>
        </w:rPr>
        <w:t>1664,</w:t>
      </w:r>
      <w:r w:rsidR="009F14C5" w:rsidRPr="00B86941">
        <w:rPr>
          <w:bCs/>
          <w:sz w:val="26"/>
          <w:szCs w:val="26"/>
        </w:rPr>
        <w:t>7</w:t>
      </w:r>
      <w:r w:rsidR="0061315E" w:rsidRPr="00B86941">
        <w:rPr>
          <w:bCs/>
          <w:sz w:val="26"/>
          <w:szCs w:val="26"/>
        </w:rPr>
        <w:t xml:space="preserve"> </w:t>
      </w:r>
      <w:r w:rsidRPr="00B86941">
        <w:rPr>
          <w:sz w:val="26"/>
          <w:szCs w:val="26"/>
        </w:rPr>
        <w:t>тыс</w:t>
      </w:r>
      <w:r w:rsidR="0061315E" w:rsidRPr="00B86941">
        <w:rPr>
          <w:bCs/>
          <w:sz w:val="26"/>
          <w:szCs w:val="26"/>
        </w:rPr>
        <w:t>. долл. США.</w:t>
      </w:r>
      <w:r w:rsidR="00AC5DE9" w:rsidRPr="00B86941">
        <w:rPr>
          <w:b/>
          <w:sz w:val="26"/>
          <w:szCs w:val="26"/>
        </w:rPr>
        <w:t xml:space="preserve"> </w:t>
      </w:r>
    </w:p>
    <w:p w:rsidR="00AC5DE9" w:rsidRPr="00B86941" w:rsidRDefault="00AC5DE9" w:rsidP="00AC5DE9">
      <w:pPr>
        <w:spacing w:before="120" w:after="120" w:line="240" w:lineRule="auto"/>
        <w:ind w:firstLine="0"/>
        <w:rPr>
          <w:bCs/>
          <w:sz w:val="26"/>
          <w:szCs w:val="26"/>
        </w:rPr>
      </w:pPr>
      <w:r w:rsidRPr="00B86941">
        <w:rPr>
          <w:b/>
          <w:sz w:val="26"/>
          <w:szCs w:val="26"/>
        </w:rPr>
        <w:t>Экспорт</w:t>
      </w:r>
      <w:r w:rsidRPr="00B86941">
        <w:rPr>
          <w:sz w:val="26"/>
          <w:szCs w:val="26"/>
        </w:rPr>
        <w:t xml:space="preserve"> составил 1784,93 тыс. долл. США и по сравнению с 2015 годом снизился на 5,83% (или на 110,46 тыс. долл. США). Д</w:t>
      </w:r>
      <w:r w:rsidRPr="00B86941">
        <w:rPr>
          <w:bCs/>
          <w:sz w:val="26"/>
          <w:szCs w:val="26"/>
        </w:rPr>
        <w:t xml:space="preserve">оля экспорта в </w:t>
      </w:r>
      <w:r w:rsidRPr="00B86941">
        <w:rPr>
          <w:sz w:val="26"/>
          <w:szCs w:val="26"/>
        </w:rPr>
        <w:t>Кыргызстан</w:t>
      </w:r>
      <w:r w:rsidRPr="00B86941">
        <w:rPr>
          <w:bCs/>
          <w:sz w:val="26"/>
          <w:szCs w:val="26"/>
        </w:rPr>
        <w:t xml:space="preserve"> составила 0,09% в общем объеме экспорта Молдовы. Кыргызстан занимает 45-е место среди стран, с которыми Республика Молдова осуществляет экспортную деятельность.</w:t>
      </w:r>
    </w:p>
    <w:p w:rsidR="00B86941" w:rsidRPr="00B86941" w:rsidRDefault="00B86941" w:rsidP="00B86941">
      <w:pPr>
        <w:spacing w:before="120" w:after="120" w:line="240" w:lineRule="auto"/>
        <w:ind w:firstLine="0"/>
        <w:rPr>
          <w:sz w:val="26"/>
          <w:szCs w:val="26"/>
        </w:rPr>
      </w:pPr>
      <w:r w:rsidRPr="00B86941">
        <w:rPr>
          <w:b/>
          <w:sz w:val="26"/>
          <w:szCs w:val="26"/>
        </w:rPr>
        <w:t>Основными товарами, экспортированные на кыргызский рынок в 2016 году являются</w:t>
      </w:r>
      <w:r w:rsidRPr="00B86941">
        <w:rPr>
          <w:sz w:val="26"/>
          <w:szCs w:val="26"/>
        </w:rPr>
        <w:t>: вина виноградные, лекарственные средства, машины посудомоечные, оборудование для мойки или сушки бутылок или других емкостей, овощи прочие, приготовленные или консервированные (картофель, горох, спаржа, сахарная кукуруза).</w:t>
      </w:r>
    </w:p>
    <w:p w:rsidR="00B86941" w:rsidRPr="00B86941" w:rsidRDefault="00AC5DE9" w:rsidP="00B86941">
      <w:pPr>
        <w:spacing w:before="120" w:after="120" w:line="240" w:lineRule="auto"/>
        <w:ind w:firstLine="0"/>
        <w:rPr>
          <w:b/>
          <w:sz w:val="26"/>
          <w:szCs w:val="26"/>
        </w:rPr>
      </w:pPr>
      <w:r w:rsidRPr="00B86941">
        <w:rPr>
          <w:b/>
          <w:sz w:val="26"/>
          <w:szCs w:val="26"/>
        </w:rPr>
        <w:t>Импорт</w:t>
      </w:r>
      <w:r w:rsidRPr="00B86941">
        <w:rPr>
          <w:sz w:val="26"/>
          <w:szCs w:val="26"/>
        </w:rPr>
        <w:t xml:space="preserve"> товаров за 2016 год в Молдову из </w:t>
      </w:r>
      <w:r w:rsidRPr="00B86941">
        <w:rPr>
          <w:bCs/>
          <w:sz w:val="26"/>
          <w:szCs w:val="26"/>
        </w:rPr>
        <w:t>Кыргызской Республики</w:t>
      </w:r>
      <w:r w:rsidRPr="00B86941">
        <w:rPr>
          <w:sz w:val="26"/>
          <w:szCs w:val="26"/>
        </w:rPr>
        <w:t xml:space="preserve"> составил 120,23 тыс. долл. США и по сравнению с 2015 годом уменьшился на 44,27% (или на 95,52 тыс. долл. США). Кыргызстан занимает 9</w:t>
      </w:r>
      <w:r w:rsidR="00B86941" w:rsidRPr="00B86941">
        <w:rPr>
          <w:sz w:val="26"/>
          <w:szCs w:val="26"/>
        </w:rPr>
        <w:t>3</w:t>
      </w:r>
      <w:r w:rsidRPr="00B86941">
        <w:rPr>
          <w:sz w:val="26"/>
          <w:szCs w:val="26"/>
        </w:rPr>
        <w:t>-е место среди стран, с которыми Республика Молдова осуществляет импортную деятельность.</w:t>
      </w:r>
      <w:r w:rsidR="00B86941" w:rsidRPr="00B86941">
        <w:rPr>
          <w:b/>
          <w:sz w:val="26"/>
          <w:szCs w:val="26"/>
        </w:rPr>
        <w:t xml:space="preserve"> </w:t>
      </w:r>
    </w:p>
    <w:p w:rsidR="00B86941" w:rsidRPr="00B86941" w:rsidRDefault="00B86941" w:rsidP="00B86941">
      <w:pPr>
        <w:spacing w:before="120" w:after="120" w:line="240" w:lineRule="auto"/>
        <w:ind w:firstLine="0"/>
        <w:rPr>
          <w:sz w:val="26"/>
          <w:szCs w:val="26"/>
        </w:rPr>
      </w:pPr>
      <w:r w:rsidRPr="00B86941">
        <w:rPr>
          <w:b/>
          <w:sz w:val="26"/>
          <w:szCs w:val="26"/>
        </w:rPr>
        <w:t>Основными товарами, импортированные из Кыргызской Республики в 2016 году являются</w:t>
      </w:r>
      <w:r w:rsidRPr="00B86941">
        <w:rPr>
          <w:sz w:val="26"/>
          <w:szCs w:val="26"/>
        </w:rPr>
        <w:t>: овощи бобовые сушеные, лущеные, части и принадлежности моторных транспортных средств, краны, клапаны, вентили и аналогичная арматура для трубопроводов, котлов, резервуаров, цистерн, баков или аналогичных емкостей.</w:t>
      </w:r>
    </w:p>
    <w:p w:rsidR="00AC5DE9" w:rsidRPr="00663FB9" w:rsidRDefault="00AC5DE9" w:rsidP="00AC5DE9">
      <w:pPr>
        <w:spacing w:before="120" w:after="120" w:line="240" w:lineRule="auto"/>
        <w:ind w:firstLine="0"/>
        <w:rPr>
          <w:sz w:val="26"/>
          <w:szCs w:val="26"/>
        </w:rPr>
      </w:pPr>
    </w:p>
    <w:p w:rsidR="0061315E" w:rsidRPr="00663FB9" w:rsidRDefault="0061315E" w:rsidP="0061315E">
      <w:pPr>
        <w:pStyle w:val="NoSpacing"/>
        <w:jc w:val="center"/>
        <w:rPr>
          <w:b/>
          <w:sz w:val="26"/>
          <w:szCs w:val="26"/>
        </w:rPr>
      </w:pPr>
      <w:r w:rsidRPr="00663FB9">
        <w:rPr>
          <w:b/>
          <w:sz w:val="26"/>
          <w:szCs w:val="26"/>
        </w:rPr>
        <w:t>Динамика товарооборота</w:t>
      </w:r>
    </w:p>
    <w:p w:rsidR="0061315E" w:rsidRPr="00663FB9" w:rsidRDefault="0061315E" w:rsidP="0061315E">
      <w:pPr>
        <w:pStyle w:val="NoSpacing"/>
        <w:jc w:val="center"/>
        <w:rPr>
          <w:b/>
          <w:sz w:val="26"/>
          <w:szCs w:val="26"/>
        </w:rPr>
      </w:pPr>
      <w:r w:rsidRPr="00663FB9">
        <w:rPr>
          <w:b/>
          <w:sz w:val="26"/>
          <w:szCs w:val="26"/>
        </w:rPr>
        <w:t xml:space="preserve">между Республикой Молдова и </w:t>
      </w:r>
      <w:r w:rsidR="00A62FAD" w:rsidRPr="00663FB9">
        <w:rPr>
          <w:b/>
          <w:sz w:val="26"/>
          <w:szCs w:val="26"/>
        </w:rPr>
        <w:t>Кыргызск</w:t>
      </w:r>
      <w:r w:rsidR="00322646" w:rsidRPr="00663FB9">
        <w:rPr>
          <w:b/>
          <w:sz w:val="26"/>
          <w:szCs w:val="26"/>
        </w:rPr>
        <w:t>ой</w:t>
      </w:r>
      <w:r w:rsidR="00A62FAD" w:rsidRPr="00663FB9">
        <w:rPr>
          <w:b/>
          <w:sz w:val="26"/>
          <w:szCs w:val="26"/>
        </w:rPr>
        <w:t xml:space="preserve"> Республик</w:t>
      </w:r>
      <w:r w:rsidR="00322646" w:rsidRPr="00663FB9">
        <w:rPr>
          <w:b/>
          <w:sz w:val="26"/>
          <w:szCs w:val="26"/>
        </w:rPr>
        <w:t>ой</w:t>
      </w:r>
    </w:p>
    <w:p w:rsidR="0061315E" w:rsidRPr="00663FB9" w:rsidRDefault="00ED6C8B" w:rsidP="0061315E">
      <w:pPr>
        <w:ind w:right="282" w:firstLine="567"/>
        <w:jc w:val="right"/>
        <w:rPr>
          <w:sz w:val="26"/>
          <w:szCs w:val="26"/>
        </w:rPr>
      </w:pPr>
      <w:r w:rsidRPr="00663FB9">
        <w:rPr>
          <w:sz w:val="26"/>
          <w:szCs w:val="26"/>
        </w:rPr>
        <w:t>тыс</w:t>
      </w:r>
      <w:r w:rsidR="0061315E" w:rsidRPr="00663FB9">
        <w:rPr>
          <w:sz w:val="26"/>
          <w:szCs w:val="26"/>
        </w:rPr>
        <w:t>. долл. США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802"/>
        <w:gridCol w:w="1758"/>
        <w:gridCol w:w="1842"/>
        <w:gridCol w:w="1843"/>
        <w:gridCol w:w="1985"/>
      </w:tblGrid>
      <w:tr w:rsidR="0061315E" w:rsidRPr="00DA72A3" w:rsidTr="00A1425D">
        <w:trPr>
          <w:jc w:val="center"/>
        </w:trPr>
        <w:tc>
          <w:tcPr>
            <w:tcW w:w="1802" w:type="dxa"/>
          </w:tcPr>
          <w:p w:rsidR="0061315E" w:rsidRPr="00AC5DE9" w:rsidRDefault="0061315E" w:rsidP="00A1425D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61315E" w:rsidRPr="00AC5DE9" w:rsidRDefault="0061315E" w:rsidP="00A1425D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AC5DE9">
              <w:rPr>
                <w:b/>
                <w:i/>
                <w:sz w:val="24"/>
                <w:szCs w:val="24"/>
              </w:rPr>
              <w:t>2014 г.</w:t>
            </w:r>
          </w:p>
        </w:tc>
        <w:tc>
          <w:tcPr>
            <w:tcW w:w="1842" w:type="dxa"/>
            <w:vAlign w:val="center"/>
          </w:tcPr>
          <w:p w:rsidR="0061315E" w:rsidRPr="00AC5DE9" w:rsidRDefault="0061315E" w:rsidP="00A1425D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AC5DE9">
              <w:rPr>
                <w:b/>
                <w:i/>
                <w:sz w:val="24"/>
                <w:szCs w:val="24"/>
              </w:rPr>
              <w:t>2015 г.</w:t>
            </w:r>
          </w:p>
        </w:tc>
        <w:tc>
          <w:tcPr>
            <w:tcW w:w="1843" w:type="dxa"/>
            <w:vAlign w:val="center"/>
          </w:tcPr>
          <w:p w:rsidR="0061315E" w:rsidRPr="00AC5DE9" w:rsidRDefault="0061315E" w:rsidP="00A1425D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AC5DE9">
              <w:rPr>
                <w:b/>
                <w:i/>
                <w:sz w:val="24"/>
                <w:szCs w:val="24"/>
              </w:rPr>
              <w:t>2016 г.</w:t>
            </w:r>
          </w:p>
        </w:tc>
        <w:tc>
          <w:tcPr>
            <w:tcW w:w="1985" w:type="dxa"/>
            <w:vAlign w:val="center"/>
          </w:tcPr>
          <w:p w:rsidR="0061315E" w:rsidRPr="00AC5DE9" w:rsidRDefault="0061315E" w:rsidP="00A1425D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AC5DE9">
              <w:rPr>
                <w:b/>
                <w:i/>
                <w:sz w:val="24"/>
                <w:szCs w:val="24"/>
              </w:rPr>
              <w:t>Динамика, 2016/2015, %</w:t>
            </w:r>
          </w:p>
        </w:tc>
      </w:tr>
      <w:tr w:rsidR="0061315E" w:rsidRPr="00DA72A3" w:rsidTr="00A1425D">
        <w:trPr>
          <w:jc w:val="center"/>
        </w:trPr>
        <w:tc>
          <w:tcPr>
            <w:tcW w:w="1802" w:type="dxa"/>
          </w:tcPr>
          <w:p w:rsidR="0061315E" w:rsidRPr="00AC5DE9" w:rsidRDefault="0061315E" w:rsidP="00A1425D">
            <w:pPr>
              <w:spacing w:line="240" w:lineRule="auto"/>
              <w:ind w:firstLine="0"/>
              <w:rPr>
                <w:b/>
                <w:i/>
                <w:sz w:val="24"/>
                <w:szCs w:val="24"/>
              </w:rPr>
            </w:pPr>
            <w:r w:rsidRPr="00AC5DE9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758" w:type="dxa"/>
            <w:vAlign w:val="bottom"/>
          </w:tcPr>
          <w:p w:rsidR="0061315E" w:rsidRPr="00AC5DE9" w:rsidRDefault="00322646" w:rsidP="00ED6C8B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AC5DE9">
              <w:rPr>
                <w:b/>
                <w:color w:val="000000"/>
                <w:sz w:val="24"/>
                <w:szCs w:val="24"/>
              </w:rPr>
              <w:t>3652,15</w:t>
            </w:r>
          </w:p>
        </w:tc>
        <w:tc>
          <w:tcPr>
            <w:tcW w:w="1842" w:type="dxa"/>
            <w:vAlign w:val="bottom"/>
          </w:tcPr>
          <w:p w:rsidR="0061315E" w:rsidRPr="00AC5DE9" w:rsidRDefault="00A860D8" w:rsidP="00ED6C8B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AC5DE9">
              <w:rPr>
                <w:b/>
                <w:color w:val="000000"/>
                <w:sz w:val="24"/>
                <w:szCs w:val="24"/>
              </w:rPr>
              <w:t>2111,14</w:t>
            </w:r>
          </w:p>
        </w:tc>
        <w:tc>
          <w:tcPr>
            <w:tcW w:w="1843" w:type="dxa"/>
            <w:vAlign w:val="bottom"/>
          </w:tcPr>
          <w:p w:rsidR="0061315E" w:rsidRPr="00AC5DE9" w:rsidRDefault="00FB2705" w:rsidP="00A1425D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AC5DE9">
              <w:rPr>
                <w:b/>
                <w:color w:val="000000"/>
                <w:sz w:val="24"/>
                <w:szCs w:val="24"/>
              </w:rPr>
              <w:t>1905,16</w:t>
            </w:r>
          </w:p>
        </w:tc>
        <w:tc>
          <w:tcPr>
            <w:tcW w:w="1985" w:type="dxa"/>
            <w:vAlign w:val="bottom"/>
          </w:tcPr>
          <w:p w:rsidR="0061315E" w:rsidRPr="00AC5DE9" w:rsidRDefault="00FB2705" w:rsidP="0042662F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AC5DE9">
              <w:rPr>
                <w:b/>
                <w:color w:val="000000"/>
                <w:sz w:val="24"/>
                <w:szCs w:val="24"/>
              </w:rPr>
              <w:t>90,24</w:t>
            </w:r>
          </w:p>
        </w:tc>
      </w:tr>
      <w:tr w:rsidR="0061315E" w:rsidRPr="00DA72A3" w:rsidTr="00A1425D">
        <w:trPr>
          <w:jc w:val="center"/>
        </w:trPr>
        <w:tc>
          <w:tcPr>
            <w:tcW w:w="1802" w:type="dxa"/>
          </w:tcPr>
          <w:p w:rsidR="0061315E" w:rsidRPr="00AC5DE9" w:rsidRDefault="0061315E" w:rsidP="00A1425D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AC5DE9">
              <w:rPr>
                <w:i/>
                <w:sz w:val="24"/>
                <w:szCs w:val="24"/>
              </w:rPr>
              <w:t>Экспорт</w:t>
            </w:r>
          </w:p>
        </w:tc>
        <w:tc>
          <w:tcPr>
            <w:tcW w:w="1758" w:type="dxa"/>
            <w:vAlign w:val="bottom"/>
          </w:tcPr>
          <w:p w:rsidR="0061315E" w:rsidRPr="00AC5DE9" w:rsidRDefault="00322646" w:rsidP="00A142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C5DE9">
              <w:rPr>
                <w:color w:val="000000"/>
                <w:sz w:val="24"/>
                <w:szCs w:val="24"/>
              </w:rPr>
              <w:t>3281,64</w:t>
            </w:r>
          </w:p>
        </w:tc>
        <w:tc>
          <w:tcPr>
            <w:tcW w:w="1842" w:type="dxa"/>
          </w:tcPr>
          <w:p w:rsidR="0061315E" w:rsidRPr="00AC5DE9" w:rsidRDefault="00A860D8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C5DE9">
              <w:rPr>
                <w:color w:val="000000"/>
                <w:sz w:val="24"/>
                <w:szCs w:val="24"/>
              </w:rPr>
              <w:t>1895,39</w:t>
            </w:r>
          </w:p>
        </w:tc>
        <w:tc>
          <w:tcPr>
            <w:tcW w:w="1843" w:type="dxa"/>
          </w:tcPr>
          <w:p w:rsidR="0061315E" w:rsidRPr="00AC5DE9" w:rsidRDefault="00FB2705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C5DE9">
              <w:rPr>
                <w:color w:val="000000"/>
                <w:sz w:val="24"/>
                <w:szCs w:val="24"/>
              </w:rPr>
              <w:t>1784,93</w:t>
            </w:r>
          </w:p>
        </w:tc>
        <w:tc>
          <w:tcPr>
            <w:tcW w:w="1985" w:type="dxa"/>
            <w:vAlign w:val="bottom"/>
          </w:tcPr>
          <w:p w:rsidR="0061315E" w:rsidRPr="00AC5DE9" w:rsidRDefault="00FB2705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C5DE9">
              <w:rPr>
                <w:color w:val="000000"/>
                <w:sz w:val="24"/>
                <w:szCs w:val="24"/>
              </w:rPr>
              <w:t>94,17</w:t>
            </w:r>
          </w:p>
        </w:tc>
      </w:tr>
      <w:tr w:rsidR="0061315E" w:rsidRPr="00DA72A3" w:rsidTr="00A1425D">
        <w:trPr>
          <w:jc w:val="center"/>
        </w:trPr>
        <w:tc>
          <w:tcPr>
            <w:tcW w:w="1802" w:type="dxa"/>
          </w:tcPr>
          <w:p w:rsidR="0061315E" w:rsidRPr="00AC5DE9" w:rsidRDefault="0061315E" w:rsidP="00A1425D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AC5DE9">
              <w:rPr>
                <w:i/>
                <w:sz w:val="24"/>
                <w:szCs w:val="24"/>
              </w:rPr>
              <w:t xml:space="preserve">Импорт </w:t>
            </w:r>
          </w:p>
        </w:tc>
        <w:tc>
          <w:tcPr>
            <w:tcW w:w="1758" w:type="dxa"/>
          </w:tcPr>
          <w:p w:rsidR="0061315E" w:rsidRPr="00AC5DE9" w:rsidRDefault="00322646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C5DE9">
              <w:rPr>
                <w:color w:val="000000"/>
                <w:sz w:val="24"/>
                <w:szCs w:val="24"/>
              </w:rPr>
              <w:t>370,51</w:t>
            </w:r>
          </w:p>
        </w:tc>
        <w:tc>
          <w:tcPr>
            <w:tcW w:w="1842" w:type="dxa"/>
          </w:tcPr>
          <w:p w:rsidR="0061315E" w:rsidRPr="00AC5DE9" w:rsidRDefault="00A860D8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C5DE9">
              <w:rPr>
                <w:color w:val="000000"/>
                <w:sz w:val="24"/>
                <w:szCs w:val="24"/>
              </w:rPr>
              <w:t>215,75</w:t>
            </w:r>
          </w:p>
        </w:tc>
        <w:tc>
          <w:tcPr>
            <w:tcW w:w="1843" w:type="dxa"/>
          </w:tcPr>
          <w:p w:rsidR="0061315E" w:rsidRPr="00AC5DE9" w:rsidRDefault="00FB2705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C5DE9">
              <w:rPr>
                <w:color w:val="000000"/>
                <w:sz w:val="24"/>
                <w:szCs w:val="24"/>
              </w:rPr>
              <w:t>120,23</w:t>
            </w:r>
          </w:p>
        </w:tc>
        <w:tc>
          <w:tcPr>
            <w:tcW w:w="1985" w:type="dxa"/>
            <w:vAlign w:val="bottom"/>
          </w:tcPr>
          <w:p w:rsidR="0061315E" w:rsidRPr="00AC5DE9" w:rsidRDefault="00FB2705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C5DE9">
              <w:rPr>
                <w:color w:val="000000"/>
                <w:sz w:val="24"/>
                <w:szCs w:val="24"/>
              </w:rPr>
              <w:t>55,73</w:t>
            </w:r>
          </w:p>
        </w:tc>
      </w:tr>
      <w:tr w:rsidR="0061315E" w:rsidRPr="00DA72A3" w:rsidTr="00A1425D">
        <w:trPr>
          <w:jc w:val="center"/>
        </w:trPr>
        <w:tc>
          <w:tcPr>
            <w:tcW w:w="1802" w:type="dxa"/>
          </w:tcPr>
          <w:p w:rsidR="0061315E" w:rsidRPr="00AC5DE9" w:rsidRDefault="0061315E" w:rsidP="00A1425D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AC5DE9">
              <w:rPr>
                <w:i/>
                <w:sz w:val="24"/>
                <w:szCs w:val="24"/>
              </w:rPr>
              <w:t>Сальдо</w:t>
            </w:r>
          </w:p>
        </w:tc>
        <w:tc>
          <w:tcPr>
            <w:tcW w:w="1758" w:type="dxa"/>
            <w:vAlign w:val="bottom"/>
          </w:tcPr>
          <w:p w:rsidR="0061315E" w:rsidRPr="00AC5DE9" w:rsidRDefault="00322646" w:rsidP="00FB27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C5DE9">
              <w:rPr>
                <w:color w:val="000000"/>
                <w:sz w:val="24"/>
                <w:szCs w:val="24"/>
              </w:rPr>
              <w:t>+2911,1</w:t>
            </w:r>
            <w:r w:rsidR="00FB2705" w:rsidRPr="00AC5DE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bottom"/>
          </w:tcPr>
          <w:p w:rsidR="0061315E" w:rsidRPr="00AC5DE9" w:rsidRDefault="00A860D8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C5DE9">
              <w:rPr>
                <w:color w:val="000000"/>
                <w:sz w:val="24"/>
                <w:szCs w:val="24"/>
              </w:rPr>
              <w:t>+1679,64</w:t>
            </w:r>
          </w:p>
        </w:tc>
        <w:tc>
          <w:tcPr>
            <w:tcW w:w="1843" w:type="dxa"/>
            <w:vAlign w:val="bottom"/>
          </w:tcPr>
          <w:p w:rsidR="0061315E" w:rsidRPr="00AC5DE9" w:rsidRDefault="00FB2705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C5DE9">
              <w:rPr>
                <w:color w:val="000000"/>
                <w:sz w:val="24"/>
                <w:szCs w:val="24"/>
              </w:rPr>
              <w:t>+1664,7</w:t>
            </w:r>
          </w:p>
        </w:tc>
        <w:tc>
          <w:tcPr>
            <w:tcW w:w="1985" w:type="dxa"/>
            <w:vAlign w:val="bottom"/>
          </w:tcPr>
          <w:p w:rsidR="0061315E" w:rsidRPr="00AC5DE9" w:rsidRDefault="0061315E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C5DE9" w:rsidRDefault="00AC5DE9" w:rsidP="004E4BD5">
      <w:pPr>
        <w:spacing w:before="120" w:after="120" w:line="240" w:lineRule="auto"/>
        <w:ind w:firstLine="0"/>
        <w:jc w:val="center"/>
        <w:rPr>
          <w:b/>
          <w:sz w:val="26"/>
          <w:szCs w:val="26"/>
        </w:rPr>
      </w:pPr>
    </w:p>
    <w:p w:rsidR="0061315E" w:rsidRPr="00663FB9" w:rsidRDefault="0061315E" w:rsidP="004E4BD5">
      <w:pPr>
        <w:spacing w:before="120" w:after="120" w:line="240" w:lineRule="auto"/>
        <w:ind w:firstLine="0"/>
        <w:jc w:val="center"/>
        <w:rPr>
          <w:b/>
          <w:sz w:val="26"/>
          <w:szCs w:val="26"/>
        </w:rPr>
      </w:pPr>
      <w:r w:rsidRPr="00663FB9">
        <w:rPr>
          <w:b/>
          <w:sz w:val="26"/>
          <w:szCs w:val="26"/>
        </w:rPr>
        <w:t xml:space="preserve">Главные товарные группы, экспортируемые в </w:t>
      </w:r>
      <w:r w:rsidR="00A62FAD" w:rsidRPr="00663FB9">
        <w:rPr>
          <w:b/>
          <w:sz w:val="26"/>
          <w:szCs w:val="26"/>
        </w:rPr>
        <w:t>Кыргызстан</w:t>
      </w:r>
    </w:p>
    <w:tbl>
      <w:tblPr>
        <w:tblW w:w="9687" w:type="dxa"/>
        <w:jc w:val="center"/>
        <w:tblLook w:val="00A0" w:firstRow="1" w:lastRow="0" w:firstColumn="1" w:lastColumn="0" w:noHBand="0" w:noVBand="0"/>
      </w:tblPr>
      <w:tblGrid>
        <w:gridCol w:w="949"/>
        <w:gridCol w:w="2976"/>
        <w:gridCol w:w="1012"/>
        <w:gridCol w:w="993"/>
        <w:gridCol w:w="587"/>
        <w:gridCol w:w="484"/>
        <w:gridCol w:w="1266"/>
        <w:gridCol w:w="1420"/>
      </w:tblGrid>
      <w:tr w:rsidR="0061315E" w:rsidRPr="00121FE3" w:rsidTr="008A7CDB">
        <w:trPr>
          <w:trHeight w:val="685"/>
          <w:jc w:val="center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spacing w:line="259" w:lineRule="auto"/>
              <w:ind w:left="-142" w:right="-108" w:firstLine="0"/>
              <w:jc w:val="center"/>
              <w:rPr>
                <w:sz w:val="20"/>
                <w:szCs w:val="20"/>
              </w:rPr>
            </w:pPr>
            <w:r w:rsidRPr="00121FE3">
              <w:rPr>
                <w:sz w:val="20"/>
                <w:szCs w:val="20"/>
              </w:rPr>
              <w:t>Код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61315E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Название товарной группы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2014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2015 г.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ind w:right="-56" w:firstLine="0"/>
              <w:jc w:val="center"/>
              <w:rPr>
                <w:b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2016 г.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ind w:right="-56" w:firstLine="0"/>
              <w:jc w:val="center"/>
              <w:rPr>
                <w:b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Динамика</w:t>
            </w:r>
          </w:p>
          <w:p w:rsidR="0061315E" w:rsidRPr="00121FE3" w:rsidRDefault="0061315E" w:rsidP="00A1425D">
            <w:pPr>
              <w:ind w:right="-56" w:firstLine="0"/>
              <w:jc w:val="center"/>
              <w:rPr>
                <w:b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2016/2015,</w:t>
            </w:r>
            <w:r w:rsidR="00AC5DE9">
              <w:rPr>
                <w:b/>
                <w:sz w:val="20"/>
                <w:szCs w:val="20"/>
              </w:rPr>
              <w:t xml:space="preserve"> </w:t>
            </w:r>
            <w:r w:rsidRPr="00121FE3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61315E" w:rsidP="00A1425D">
            <w:pPr>
              <w:ind w:right="-56" w:firstLine="0"/>
              <w:jc w:val="center"/>
              <w:rPr>
                <w:b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Доля в общем объеме экспорта, %</w:t>
            </w:r>
          </w:p>
        </w:tc>
      </w:tr>
      <w:tr w:rsidR="0061315E" w:rsidRPr="00121FE3" w:rsidTr="008A7CDB">
        <w:trPr>
          <w:trHeight w:val="120"/>
          <w:jc w:val="center"/>
        </w:trPr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spacing w:line="259" w:lineRule="auto"/>
              <w:ind w:left="-142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61315E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315E" w:rsidRPr="00121FE3" w:rsidRDefault="0061315E" w:rsidP="00A1425D">
            <w:pPr>
              <w:ind w:right="-56" w:firstLine="0"/>
              <w:jc w:val="center"/>
              <w:rPr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тыс. долл. США</w:t>
            </w:r>
            <w:r w:rsidRPr="00121F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61315E" w:rsidP="00A1425D">
            <w:pPr>
              <w:ind w:right="-5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15E" w:rsidRPr="00121FE3" w:rsidRDefault="0061315E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283A50" w:rsidRPr="00121FE3" w:rsidTr="001B4134">
        <w:trPr>
          <w:trHeight w:val="124"/>
          <w:jc w:val="center"/>
        </w:trPr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0" w:rsidRPr="00121FE3" w:rsidRDefault="00283A50" w:rsidP="00A1425D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A50" w:rsidRPr="00121FE3" w:rsidRDefault="00283A50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Общий объем экспорта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50" w:rsidRPr="00283A50" w:rsidRDefault="00283A50" w:rsidP="00FC42B5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83A50">
              <w:rPr>
                <w:b/>
                <w:color w:val="000000"/>
                <w:sz w:val="20"/>
                <w:szCs w:val="20"/>
              </w:rPr>
              <w:t>3281,64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A50" w:rsidRPr="00283A50" w:rsidRDefault="00283A50" w:rsidP="00FC42B5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83A50">
              <w:rPr>
                <w:b/>
                <w:color w:val="000000"/>
                <w:sz w:val="20"/>
                <w:szCs w:val="20"/>
              </w:rPr>
              <w:t>1895,39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A50" w:rsidRPr="00283A50" w:rsidRDefault="00283A50" w:rsidP="00FC42B5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83A50">
              <w:rPr>
                <w:b/>
                <w:color w:val="000000"/>
                <w:sz w:val="20"/>
                <w:szCs w:val="20"/>
              </w:rPr>
              <w:t>1784,93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A50" w:rsidRPr="00283A50" w:rsidRDefault="00283A50" w:rsidP="00FC42B5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83A50">
              <w:rPr>
                <w:b/>
                <w:color w:val="000000"/>
                <w:sz w:val="20"/>
                <w:szCs w:val="20"/>
              </w:rPr>
              <w:t>94,17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A50" w:rsidRPr="00212991" w:rsidRDefault="00283A50" w:rsidP="00212991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12991">
              <w:rPr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283A50" w:rsidRPr="00121FE3" w:rsidTr="00212991">
        <w:trPr>
          <w:trHeight w:val="60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0" w:rsidRPr="00BF08D7" w:rsidRDefault="00283A50" w:rsidP="00506D5F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2204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0" w:rsidRPr="00940CC0" w:rsidRDefault="00940CC0" w:rsidP="00940CC0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0"/>
                <w:szCs w:val="20"/>
              </w:rPr>
            </w:pPr>
            <w:r w:rsidRPr="00940CC0">
              <w:rPr>
                <w:sz w:val="20"/>
                <w:szCs w:val="20"/>
              </w:rPr>
              <w:t>Вина виноградные натуральные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A50" w:rsidRPr="00BF08D7" w:rsidRDefault="00283A50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A50" w:rsidRPr="00BF08D7" w:rsidRDefault="00283A50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599,12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0" w:rsidRPr="00BF08D7" w:rsidRDefault="00283A50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290,29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0" w:rsidRPr="00BF08D7" w:rsidRDefault="00283A50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A50" w:rsidRPr="00BF08D7" w:rsidRDefault="00283A50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</w:tr>
      <w:tr w:rsidR="00283A50" w:rsidRPr="00121FE3" w:rsidTr="00212991">
        <w:trPr>
          <w:trHeight w:val="60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0" w:rsidRPr="00BF08D7" w:rsidRDefault="00283A50" w:rsidP="00506D5F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0" w:rsidRPr="00940CC0" w:rsidRDefault="00940CC0" w:rsidP="00940CC0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0"/>
                <w:szCs w:val="20"/>
              </w:rPr>
            </w:pPr>
            <w:r w:rsidRPr="00940CC0">
              <w:rPr>
                <w:sz w:val="20"/>
                <w:szCs w:val="20"/>
              </w:rPr>
              <w:t>Лекарственные средства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A50" w:rsidRPr="00BF08D7" w:rsidRDefault="00283A50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A50" w:rsidRPr="00BF08D7" w:rsidRDefault="00283A50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440,98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0" w:rsidRPr="00BF08D7" w:rsidRDefault="00283A50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368,62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0" w:rsidRPr="00BF08D7" w:rsidRDefault="00283A50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A50" w:rsidRPr="00BF08D7" w:rsidRDefault="00283A50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</w:tr>
      <w:tr w:rsidR="00283A50" w:rsidRPr="00121FE3" w:rsidTr="00212991">
        <w:trPr>
          <w:trHeight w:val="60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0" w:rsidRPr="00BF08D7" w:rsidRDefault="00283A50" w:rsidP="00506D5F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8422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0" w:rsidRPr="00940CC0" w:rsidRDefault="00940CC0" w:rsidP="00940CC0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0"/>
                <w:szCs w:val="20"/>
              </w:rPr>
            </w:pPr>
            <w:r w:rsidRPr="00940CC0">
              <w:rPr>
                <w:sz w:val="20"/>
                <w:szCs w:val="20"/>
              </w:rPr>
              <w:t>Машины посудомоечные; оборудование для мойки или суш</w:t>
            </w:r>
            <w:r>
              <w:rPr>
                <w:sz w:val="20"/>
                <w:szCs w:val="20"/>
              </w:rPr>
              <w:t>ки бутылок или других емкостей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A50" w:rsidRPr="00BF08D7" w:rsidRDefault="00283A50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A50" w:rsidRPr="00BF08D7" w:rsidRDefault="00283A50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0" w:rsidRPr="00BF08D7" w:rsidRDefault="00283A50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0" w:rsidRPr="00BF08D7" w:rsidRDefault="00283A50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358,29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A50" w:rsidRPr="00BF08D7" w:rsidRDefault="00283A50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</w:tc>
      </w:tr>
      <w:tr w:rsidR="00283A50" w:rsidRPr="00121FE3" w:rsidTr="00212991">
        <w:trPr>
          <w:trHeight w:val="60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0" w:rsidRPr="00BF08D7" w:rsidRDefault="00283A50" w:rsidP="00506D5F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8435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0" w:rsidRPr="00940CC0" w:rsidRDefault="00940CC0" w:rsidP="00AC5DE9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0"/>
                <w:szCs w:val="20"/>
              </w:rPr>
            </w:pPr>
            <w:r w:rsidRPr="00940CC0">
              <w:rPr>
                <w:sz w:val="20"/>
                <w:szCs w:val="20"/>
              </w:rPr>
              <w:t>Прессы, дробилки и аналогичное оборудование для виноделия, производства сидра, фруктовых</w:t>
            </w:r>
            <w:r w:rsidR="00AC5DE9">
              <w:rPr>
                <w:sz w:val="20"/>
                <w:szCs w:val="20"/>
              </w:rPr>
              <w:t xml:space="preserve"> соков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A50" w:rsidRPr="00BF08D7" w:rsidRDefault="00283A50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A50" w:rsidRPr="00BF08D7" w:rsidRDefault="00283A50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0" w:rsidRPr="00BF08D7" w:rsidRDefault="00283A50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0" w:rsidRPr="00BF08D7" w:rsidRDefault="00283A50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A50" w:rsidRPr="00BF08D7" w:rsidRDefault="00283A50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</w:tc>
      </w:tr>
      <w:tr w:rsidR="00283A50" w:rsidRPr="00121FE3" w:rsidTr="00212991">
        <w:trPr>
          <w:trHeight w:val="60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0" w:rsidRPr="00BF08D7" w:rsidRDefault="00283A50" w:rsidP="00506D5F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2005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0" w:rsidRPr="00940CC0" w:rsidRDefault="00940CC0" w:rsidP="00940CC0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0"/>
                <w:szCs w:val="20"/>
              </w:rPr>
            </w:pPr>
            <w:r w:rsidRPr="00940CC0">
              <w:rPr>
                <w:sz w:val="20"/>
                <w:szCs w:val="20"/>
              </w:rPr>
              <w:t>Овощи прочие, приготовленные или консервированные (картофель, горох, спаржа, сахарная кукуруза)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A50" w:rsidRPr="00BF08D7" w:rsidRDefault="00283A50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A50" w:rsidRPr="00BF08D7" w:rsidRDefault="00283A50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192,71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0" w:rsidRPr="00BF08D7" w:rsidRDefault="00283A50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50" w:rsidRPr="00BF08D7" w:rsidRDefault="00283A50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A50" w:rsidRPr="00BF08D7" w:rsidRDefault="00283A50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</w:tr>
    </w:tbl>
    <w:p w:rsidR="00AC5DE9" w:rsidRDefault="00AC5DE9" w:rsidP="00AC5DE9">
      <w:pPr>
        <w:spacing w:before="120" w:after="120" w:line="240" w:lineRule="auto"/>
        <w:ind w:firstLine="0"/>
        <w:jc w:val="center"/>
        <w:rPr>
          <w:b/>
          <w:sz w:val="26"/>
          <w:szCs w:val="26"/>
        </w:rPr>
      </w:pPr>
    </w:p>
    <w:p w:rsidR="00AC5DE9" w:rsidRPr="00663FB9" w:rsidRDefault="00AC5DE9" w:rsidP="00AC5DE9">
      <w:pPr>
        <w:spacing w:before="120" w:after="120" w:line="240" w:lineRule="auto"/>
        <w:ind w:firstLine="0"/>
        <w:jc w:val="center"/>
        <w:rPr>
          <w:b/>
          <w:sz w:val="26"/>
          <w:szCs w:val="26"/>
        </w:rPr>
      </w:pPr>
      <w:r w:rsidRPr="00663FB9">
        <w:rPr>
          <w:b/>
          <w:sz w:val="26"/>
          <w:szCs w:val="26"/>
        </w:rPr>
        <w:t xml:space="preserve">Главные товарные группы, </w:t>
      </w:r>
      <w:r>
        <w:rPr>
          <w:b/>
          <w:sz w:val="26"/>
          <w:szCs w:val="26"/>
        </w:rPr>
        <w:t>им</w:t>
      </w:r>
      <w:r w:rsidRPr="00663FB9">
        <w:rPr>
          <w:b/>
          <w:sz w:val="26"/>
          <w:szCs w:val="26"/>
        </w:rPr>
        <w:t xml:space="preserve">портируемые </w:t>
      </w:r>
      <w:r w:rsidR="00B86941">
        <w:rPr>
          <w:b/>
          <w:sz w:val="26"/>
          <w:szCs w:val="26"/>
        </w:rPr>
        <w:t>из</w:t>
      </w:r>
      <w:r w:rsidRPr="00663FB9">
        <w:rPr>
          <w:b/>
          <w:sz w:val="26"/>
          <w:szCs w:val="26"/>
        </w:rPr>
        <w:t xml:space="preserve"> Кыргызстан</w:t>
      </w:r>
      <w:r w:rsidR="00B86941">
        <w:rPr>
          <w:b/>
          <w:sz w:val="26"/>
          <w:szCs w:val="26"/>
        </w:rPr>
        <w:t>а</w:t>
      </w:r>
    </w:p>
    <w:tbl>
      <w:tblPr>
        <w:tblW w:w="9687" w:type="dxa"/>
        <w:jc w:val="center"/>
        <w:tblLook w:val="00A0" w:firstRow="1" w:lastRow="0" w:firstColumn="1" w:lastColumn="0" w:noHBand="0" w:noVBand="0"/>
      </w:tblPr>
      <w:tblGrid>
        <w:gridCol w:w="949"/>
        <w:gridCol w:w="2976"/>
        <w:gridCol w:w="1012"/>
        <w:gridCol w:w="993"/>
        <w:gridCol w:w="587"/>
        <w:gridCol w:w="484"/>
        <w:gridCol w:w="1266"/>
        <w:gridCol w:w="1420"/>
      </w:tblGrid>
      <w:tr w:rsidR="00AC5DE9" w:rsidRPr="00121FE3" w:rsidTr="00BF2771">
        <w:trPr>
          <w:trHeight w:val="685"/>
          <w:jc w:val="center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DE9" w:rsidRPr="00121FE3" w:rsidRDefault="00AC5DE9" w:rsidP="00BF2771">
            <w:pPr>
              <w:spacing w:line="259" w:lineRule="auto"/>
              <w:ind w:left="-142" w:right="-108" w:firstLine="0"/>
              <w:jc w:val="center"/>
              <w:rPr>
                <w:sz w:val="20"/>
                <w:szCs w:val="20"/>
              </w:rPr>
            </w:pPr>
            <w:r w:rsidRPr="00121FE3">
              <w:rPr>
                <w:sz w:val="20"/>
                <w:szCs w:val="20"/>
              </w:rPr>
              <w:t>Код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5DE9" w:rsidRPr="00121FE3" w:rsidRDefault="00AC5DE9" w:rsidP="00BF27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Название товарной группы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E9" w:rsidRPr="00121FE3" w:rsidRDefault="00AC5DE9" w:rsidP="00BF277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2014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E9" w:rsidRPr="00121FE3" w:rsidRDefault="00AC5DE9" w:rsidP="00BF2771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2015 г.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DE9" w:rsidRPr="00121FE3" w:rsidRDefault="00AC5DE9" w:rsidP="00BF2771">
            <w:pPr>
              <w:ind w:right="-56" w:firstLine="0"/>
              <w:jc w:val="center"/>
              <w:rPr>
                <w:b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2016 г.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DE9" w:rsidRPr="00121FE3" w:rsidRDefault="00AC5DE9" w:rsidP="00BF2771">
            <w:pPr>
              <w:ind w:right="-56" w:firstLine="0"/>
              <w:jc w:val="center"/>
              <w:rPr>
                <w:b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Динамика</w:t>
            </w:r>
          </w:p>
          <w:p w:rsidR="00AC5DE9" w:rsidRPr="00121FE3" w:rsidRDefault="00AC5DE9" w:rsidP="00BF2771">
            <w:pPr>
              <w:ind w:right="-56" w:firstLine="0"/>
              <w:jc w:val="center"/>
              <w:rPr>
                <w:b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2016/2015,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21FE3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5DE9" w:rsidRPr="00121FE3" w:rsidRDefault="00AC5DE9" w:rsidP="00AC5DE9">
            <w:pPr>
              <w:ind w:right="-56" w:firstLine="0"/>
              <w:jc w:val="center"/>
              <w:rPr>
                <w:b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 xml:space="preserve">Доля в общем объеме </w:t>
            </w:r>
            <w:r>
              <w:rPr>
                <w:b/>
                <w:sz w:val="20"/>
                <w:szCs w:val="20"/>
              </w:rPr>
              <w:t>им</w:t>
            </w:r>
            <w:r w:rsidRPr="00121FE3">
              <w:rPr>
                <w:b/>
                <w:sz w:val="20"/>
                <w:szCs w:val="20"/>
              </w:rPr>
              <w:t>порта, %</w:t>
            </w:r>
          </w:p>
        </w:tc>
      </w:tr>
      <w:tr w:rsidR="00AC5DE9" w:rsidRPr="00121FE3" w:rsidTr="00BF2771">
        <w:trPr>
          <w:trHeight w:val="120"/>
          <w:jc w:val="center"/>
        </w:trPr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DE9" w:rsidRPr="00121FE3" w:rsidRDefault="00AC5DE9" w:rsidP="00BF2771">
            <w:pPr>
              <w:spacing w:line="259" w:lineRule="auto"/>
              <w:ind w:left="-142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DE9" w:rsidRPr="00121FE3" w:rsidRDefault="00AC5DE9" w:rsidP="00BF27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5DE9" w:rsidRPr="00121FE3" w:rsidRDefault="00AC5DE9" w:rsidP="00BF2771">
            <w:pPr>
              <w:ind w:right="-56" w:firstLine="0"/>
              <w:jc w:val="center"/>
              <w:rPr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тыс. долл. США</w:t>
            </w:r>
            <w:r w:rsidRPr="00121F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DE9" w:rsidRPr="00121FE3" w:rsidRDefault="00AC5DE9" w:rsidP="00BF2771">
            <w:pPr>
              <w:ind w:right="-5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E9" w:rsidRPr="00121FE3" w:rsidRDefault="00AC5DE9" w:rsidP="00BF277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DE9" w:rsidRPr="00121FE3" w:rsidRDefault="00AC5DE9" w:rsidP="00BF277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AC5DE9" w:rsidRPr="00121FE3" w:rsidTr="00BF2771">
        <w:trPr>
          <w:trHeight w:val="124"/>
          <w:jc w:val="center"/>
        </w:trPr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9" w:rsidRPr="00121FE3" w:rsidRDefault="00AC5DE9" w:rsidP="00BF2771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DE9" w:rsidRPr="00121FE3" w:rsidRDefault="00AC5DE9" w:rsidP="00BF277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Общий объем экспорта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5DE9" w:rsidRPr="00283A50" w:rsidRDefault="00AC5DE9" w:rsidP="00BF2771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370,51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5DE9" w:rsidRPr="00283A50" w:rsidRDefault="00AC5DE9" w:rsidP="00BF2771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215,75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DE9" w:rsidRPr="00283A50" w:rsidRDefault="00AC5DE9" w:rsidP="00BF2771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120,23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DE9" w:rsidRPr="00283A50" w:rsidRDefault="00AC5DE9" w:rsidP="00BF2771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55,73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DE9" w:rsidRPr="00212991" w:rsidRDefault="00AC5DE9" w:rsidP="00BF2771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12991">
              <w:rPr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AC5DE9" w:rsidRPr="00121FE3" w:rsidTr="00BF2771">
        <w:trPr>
          <w:trHeight w:val="60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9" w:rsidRPr="00BF08D7" w:rsidRDefault="00AC5DE9" w:rsidP="00BF2771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0713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9" w:rsidRPr="00AC5DE9" w:rsidRDefault="00AC5DE9" w:rsidP="00BF2771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0"/>
                <w:szCs w:val="20"/>
              </w:rPr>
            </w:pPr>
            <w:r w:rsidRPr="00AC5DE9">
              <w:rPr>
                <w:sz w:val="20"/>
                <w:szCs w:val="20"/>
              </w:rPr>
              <w:t xml:space="preserve">Овощи бобовые сушеные, лущеные, очищенные от семенной кожуры или неочищенные, колотые или </w:t>
            </w:r>
            <w:proofErr w:type="spellStart"/>
            <w:r w:rsidRPr="00AC5DE9">
              <w:rPr>
                <w:sz w:val="20"/>
                <w:szCs w:val="20"/>
              </w:rPr>
              <w:t>неколотые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5DE9" w:rsidRPr="00BF08D7" w:rsidRDefault="00AC5DE9" w:rsidP="00BF27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C5DE9">
              <w:rPr>
                <w:sz w:val="20"/>
                <w:szCs w:val="20"/>
              </w:rPr>
              <w:t>86,04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DE9" w:rsidRPr="00BF08D7" w:rsidRDefault="00AC5DE9" w:rsidP="00BF27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93,63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9" w:rsidRPr="00BF08D7" w:rsidRDefault="00AC5DE9" w:rsidP="00BF27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9" w:rsidRPr="00BF08D7" w:rsidRDefault="00AC5DE9" w:rsidP="00BF27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DE9" w:rsidRPr="00BF08D7" w:rsidRDefault="00AC5DE9" w:rsidP="00BF27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</w:tr>
      <w:tr w:rsidR="00AC5DE9" w:rsidRPr="00121FE3" w:rsidTr="00BF2771">
        <w:trPr>
          <w:trHeight w:val="60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9" w:rsidRPr="00BF08D7" w:rsidRDefault="00AC5DE9" w:rsidP="00BF2771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8707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9" w:rsidRPr="00940CC0" w:rsidRDefault="00AC5DE9" w:rsidP="00BF2771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0"/>
                <w:szCs w:val="20"/>
              </w:rPr>
            </w:pPr>
            <w:r w:rsidRPr="00AC5DE9">
              <w:rPr>
                <w:sz w:val="20"/>
                <w:szCs w:val="20"/>
              </w:rPr>
              <w:t>Части и принадлежности моторных транспортных средств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5DE9" w:rsidRPr="00BF08D7" w:rsidRDefault="00AC5DE9" w:rsidP="00BF27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DE9" w:rsidRPr="00BF08D7" w:rsidRDefault="00AC5DE9" w:rsidP="00BF27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42,64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9" w:rsidRPr="00BF08D7" w:rsidRDefault="00AC5DE9" w:rsidP="00BF27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9" w:rsidRPr="00BF08D7" w:rsidRDefault="00AC5DE9" w:rsidP="00BF27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DE9" w:rsidRPr="00BF08D7" w:rsidRDefault="00AC5DE9" w:rsidP="00BF27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</w:tr>
      <w:tr w:rsidR="00AC5DE9" w:rsidRPr="00121FE3" w:rsidTr="00BF2771">
        <w:trPr>
          <w:trHeight w:val="60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9" w:rsidRPr="00BF08D7" w:rsidRDefault="00AC5DE9" w:rsidP="00BF2771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8481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9" w:rsidRPr="00940CC0" w:rsidRDefault="00AC5DE9" w:rsidP="00BF2771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0"/>
                <w:szCs w:val="20"/>
              </w:rPr>
            </w:pPr>
            <w:r w:rsidRPr="00AC5DE9">
              <w:rPr>
                <w:sz w:val="20"/>
                <w:szCs w:val="20"/>
              </w:rPr>
              <w:t>Краны, клапаны, вентили и аналогичная арматура для трубопроводов, котлов, резервуаров, цистерн, баков или аналогичных емкостей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5DE9" w:rsidRPr="00BF08D7" w:rsidRDefault="00AC5DE9" w:rsidP="00BF27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DE9" w:rsidRPr="00BF08D7" w:rsidRDefault="00AC5DE9" w:rsidP="00BF27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9" w:rsidRPr="00BF08D7" w:rsidRDefault="00AC5DE9" w:rsidP="00BF27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9" w:rsidRPr="00BF08D7" w:rsidRDefault="00AC5DE9" w:rsidP="00BF27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DE9" w:rsidRPr="00BF08D7" w:rsidRDefault="00AC5DE9" w:rsidP="00BF27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</w:tbl>
    <w:p w:rsidR="00AC5DE9" w:rsidRDefault="00AC5DE9" w:rsidP="00AC5DE9">
      <w:pPr>
        <w:spacing w:before="120" w:after="120" w:line="240" w:lineRule="auto"/>
        <w:ind w:firstLine="0"/>
        <w:rPr>
          <w:sz w:val="26"/>
          <w:szCs w:val="26"/>
        </w:rPr>
      </w:pPr>
    </w:p>
    <w:p w:rsidR="009B0AFE" w:rsidRDefault="009B0AFE" w:rsidP="00AC5DE9">
      <w:pPr>
        <w:spacing w:before="120" w:after="120" w:line="240" w:lineRule="auto"/>
        <w:ind w:firstLine="0"/>
        <w:rPr>
          <w:sz w:val="26"/>
          <w:szCs w:val="26"/>
        </w:rPr>
      </w:pPr>
    </w:p>
    <w:p w:rsidR="009B0AFE" w:rsidRPr="00663FB9" w:rsidRDefault="009B0AFE" w:rsidP="009B0AFE">
      <w:pPr>
        <w:pStyle w:val="FR1"/>
        <w:spacing w:line="240" w:lineRule="auto"/>
        <w:ind w:firstLine="0"/>
        <w:jc w:val="center"/>
        <w:rPr>
          <w:b/>
          <w:sz w:val="26"/>
          <w:szCs w:val="26"/>
        </w:rPr>
      </w:pPr>
      <w:r w:rsidRPr="00663FB9">
        <w:rPr>
          <w:b/>
          <w:sz w:val="26"/>
          <w:szCs w:val="26"/>
        </w:rPr>
        <w:t>Обзор внешней торговли</w:t>
      </w:r>
    </w:p>
    <w:p w:rsidR="009B0AFE" w:rsidRPr="00663FB9" w:rsidRDefault="009B0AFE" w:rsidP="009B0AFE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663FB9">
        <w:rPr>
          <w:b/>
          <w:sz w:val="26"/>
          <w:szCs w:val="26"/>
        </w:rPr>
        <w:t xml:space="preserve">между Республикой Молдова и Кыргызской Республикой </w:t>
      </w:r>
    </w:p>
    <w:p w:rsidR="009B0AFE" w:rsidRPr="00663FB9" w:rsidRDefault="009B0AFE" w:rsidP="009B0AFE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663FB9">
        <w:rPr>
          <w:b/>
          <w:sz w:val="26"/>
          <w:szCs w:val="26"/>
        </w:rPr>
        <w:t xml:space="preserve">за </w:t>
      </w:r>
      <w:r>
        <w:rPr>
          <w:b/>
          <w:sz w:val="26"/>
          <w:szCs w:val="26"/>
        </w:rPr>
        <w:t>январь – май 2017</w:t>
      </w:r>
      <w:r w:rsidRPr="00663FB9">
        <w:rPr>
          <w:b/>
          <w:sz w:val="26"/>
          <w:szCs w:val="26"/>
        </w:rPr>
        <w:t xml:space="preserve"> год</w:t>
      </w:r>
    </w:p>
    <w:p w:rsidR="009B0AFE" w:rsidRPr="00663FB9" w:rsidRDefault="009B0AFE" w:rsidP="009B0AFE">
      <w:pPr>
        <w:widowControl/>
        <w:autoSpaceDE/>
        <w:autoSpaceDN/>
        <w:adjustRightInd/>
        <w:spacing w:line="240" w:lineRule="auto"/>
        <w:ind w:left="500" w:firstLine="0"/>
        <w:jc w:val="center"/>
        <w:rPr>
          <w:sz w:val="26"/>
          <w:szCs w:val="26"/>
        </w:rPr>
      </w:pPr>
    </w:p>
    <w:p w:rsidR="009B0AFE" w:rsidRPr="00663FB9" w:rsidRDefault="009B0AFE" w:rsidP="009B0AFE">
      <w:pPr>
        <w:spacing w:before="120" w:after="120" w:line="240" w:lineRule="auto"/>
        <w:ind w:firstLine="0"/>
        <w:rPr>
          <w:sz w:val="26"/>
          <w:szCs w:val="26"/>
        </w:rPr>
      </w:pPr>
      <w:r w:rsidRPr="00663FB9">
        <w:rPr>
          <w:b/>
          <w:sz w:val="26"/>
          <w:szCs w:val="26"/>
        </w:rPr>
        <w:t>В</w:t>
      </w:r>
      <w:r w:rsidRPr="00663FB9">
        <w:rPr>
          <w:b/>
          <w:bCs/>
          <w:sz w:val="26"/>
          <w:szCs w:val="26"/>
        </w:rPr>
        <w:t>нешнеторговый оборот</w:t>
      </w:r>
      <w:r w:rsidRPr="00663FB9">
        <w:rPr>
          <w:bCs/>
          <w:sz w:val="26"/>
          <w:szCs w:val="26"/>
        </w:rPr>
        <w:t xml:space="preserve"> Республики Молдовы с Кыргызской Республикой составил </w:t>
      </w:r>
      <w:r w:rsidR="002C2BC5">
        <w:rPr>
          <w:bCs/>
          <w:sz w:val="26"/>
          <w:szCs w:val="26"/>
        </w:rPr>
        <w:t>392,85</w:t>
      </w:r>
      <w:r w:rsidRPr="00663FB9">
        <w:rPr>
          <w:bCs/>
          <w:sz w:val="26"/>
          <w:szCs w:val="26"/>
        </w:rPr>
        <w:t xml:space="preserve"> тыс. долл. США и по сравнению с </w:t>
      </w:r>
      <w:r w:rsidR="002C2BC5">
        <w:rPr>
          <w:bCs/>
          <w:sz w:val="26"/>
          <w:szCs w:val="26"/>
        </w:rPr>
        <w:t xml:space="preserve">аналогичным периодом 2016 </w:t>
      </w:r>
      <w:r w:rsidRPr="00663FB9">
        <w:rPr>
          <w:bCs/>
          <w:sz w:val="26"/>
          <w:szCs w:val="26"/>
        </w:rPr>
        <w:t>год</w:t>
      </w:r>
      <w:r w:rsidR="002C2BC5">
        <w:rPr>
          <w:bCs/>
          <w:sz w:val="26"/>
          <w:szCs w:val="26"/>
        </w:rPr>
        <w:t>а</w:t>
      </w:r>
      <w:r w:rsidRPr="00663FB9">
        <w:rPr>
          <w:bCs/>
          <w:sz w:val="26"/>
          <w:szCs w:val="26"/>
        </w:rPr>
        <w:t xml:space="preserve"> снизился на </w:t>
      </w:r>
      <w:r w:rsidR="002C2BC5">
        <w:rPr>
          <w:bCs/>
          <w:sz w:val="26"/>
          <w:szCs w:val="26"/>
        </w:rPr>
        <w:t>20,6</w:t>
      </w:r>
      <w:r w:rsidRPr="00663FB9">
        <w:rPr>
          <w:bCs/>
          <w:sz w:val="26"/>
          <w:szCs w:val="26"/>
        </w:rPr>
        <w:t xml:space="preserve">% (или на </w:t>
      </w:r>
      <w:r w:rsidR="002C2BC5">
        <w:rPr>
          <w:bCs/>
          <w:sz w:val="26"/>
          <w:szCs w:val="26"/>
        </w:rPr>
        <w:t>101,62</w:t>
      </w:r>
      <w:r w:rsidRPr="00663FB9">
        <w:rPr>
          <w:bCs/>
          <w:sz w:val="26"/>
          <w:szCs w:val="26"/>
        </w:rPr>
        <w:t xml:space="preserve"> тыс. долл. США). </w:t>
      </w:r>
      <w:r w:rsidRPr="00663FB9">
        <w:rPr>
          <w:sz w:val="26"/>
          <w:szCs w:val="26"/>
        </w:rPr>
        <w:t xml:space="preserve">По товарообороту Кыргызстан занимает </w:t>
      </w:r>
      <w:r w:rsidR="002C2BC5">
        <w:rPr>
          <w:sz w:val="26"/>
          <w:szCs w:val="26"/>
        </w:rPr>
        <w:t>84</w:t>
      </w:r>
      <w:r w:rsidRPr="00663FB9">
        <w:rPr>
          <w:sz w:val="26"/>
          <w:szCs w:val="26"/>
        </w:rPr>
        <w:t>-е место среди внешнеторговых партнеров Молдовы с удельным весом 0,0</w:t>
      </w:r>
      <w:r w:rsidR="002C2BC5">
        <w:rPr>
          <w:sz w:val="26"/>
          <w:szCs w:val="26"/>
        </w:rPr>
        <w:t>1</w:t>
      </w:r>
      <w:r w:rsidRPr="00663FB9">
        <w:rPr>
          <w:sz w:val="26"/>
          <w:szCs w:val="26"/>
        </w:rPr>
        <w:t xml:space="preserve">%. </w:t>
      </w:r>
    </w:p>
    <w:p w:rsidR="009B0AFE" w:rsidRPr="00B86941" w:rsidRDefault="009B0AFE" w:rsidP="009B0AFE">
      <w:pPr>
        <w:spacing w:before="120" w:after="120" w:line="240" w:lineRule="auto"/>
        <w:ind w:firstLine="0"/>
        <w:rPr>
          <w:b/>
          <w:sz w:val="26"/>
          <w:szCs w:val="26"/>
        </w:rPr>
      </w:pPr>
      <w:r w:rsidRPr="00663FB9">
        <w:rPr>
          <w:b/>
          <w:bCs/>
          <w:sz w:val="26"/>
          <w:szCs w:val="26"/>
        </w:rPr>
        <w:t>Сальдо</w:t>
      </w:r>
      <w:r w:rsidRPr="00663FB9">
        <w:rPr>
          <w:bCs/>
          <w:sz w:val="26"/>
          <w:szCs w:val="26"/>
        </w:rPr>
        <w:t xml:space="preserve"> торгового баланса положительное для Республики Молдова и составило </w:t>
      </w:r>
      <w:r w:rsidR="002C2BC5">
        <w:rPr>
          <w:bCs/>
          <w:sz w:val="26"/>
          <w:szCs w:val="26"/>
        </w:rPr>
        <w:t>348,19</w:t>
      </w:r>
      <w:r w:rsidRPr="00B86941">
        <w:rPr>
          <w:bCs/>
          <w:sz w:val="26"/>
          <w:szCs w:val="26"/>
        </w:rPr>
        <w:t xml:space="preserve"> </w:t>
      </w:r>
      <w:r w:rsidRPr="00B86941">
        <w:rPr>
          <w:sz w:val="26"/>
          <w:szCs w:val="26"/>
        </w:rPr>
        <w:t>тыс</w:t>
      </w:r>
      <w:r w:rsidRPr="00B86941">
        <w:rPr>
          <w:bCs/>
          <w:sz w:val="26"/>
          <w:szCs w:val="26"/>
        </w:rPr>
        <w:t>. долл. США.</w:t>
      </w:r>
      <w:r w:rsidRPr="00B86941">
        <w:rPr>
          <w:b/>
          <w:sz w:val="26"/>
          <w:szCs w:val="26"/>
        </w:rPr>
        <w:t xml:space="preserve"> </w:t>
      </w:r>
    </w:p>
    <w:p w:rsidR="009B0AFE" w:rsidRPr="00B86941" w:rsidRDefault="009B0AFE" w:rsidP="009B0AFE">
      <w:pPr>
        <w:spacing w:before="120" w:after="120" w:line="240" w:lineRule="auto"/>
        <w:ind w:firstLine="0"/>
        <w:rPr>
          <w:bCs/>
          <w:sz w:val="26"/>
          <w:szCs w:val="26"/>
        </w:rPr>
      </w:pPr>
      <w:r w:rsidRPr="00B86941">
        <w:rPr>
          <w:b/>
          <w:sz w:val="26"/>
          <w:szCs w:val="26"/>
        </w:rPr>
        <w:t>Экспорт</w:t>
      </w:r>
      <w:r w:rsidRPr="00B86941">
        <w:rPr>
          <w:sz w:val="26"/>
          <w:szCs w:val="26"/>
        </w:rPr>
        <w:t xml:space="preserve"> составил </w:t>
      </w:r>
      <w:r w:rsidR="002C2BC5">
        <w:rPr>
          <w:sz w:val="26"/>
          <w:szCs w:val="26"/>
        </w:rPr>
        <w:t>370,52</w:t>
      </w:r>
      <w:r w:rsidRPr="00B86941">
        <w:rPr>
          <w:sz w:val="26"/>
          <w:szCs w:val="26"/>
        </w:rPr>
        <w:t xml:space="preserve"> тыс. долл. США и по сравнению с </w:t>
      </w:r>
      <w:r w:rsidR="002C2BC5">
        <w:rPr>
          <w:sz w:val="26"/>
          <w:szCs w:val="26"/>
        </w:rPr>
        <w:t>5 месяцами 2016 года</w:t>
      </w:r>
      <w:r w:rsidRPr="00B86941">
        <w:rPr>
          <w:sz w:val="26"/>
          <w:szCs w:val="26"/>
        </w:rPr>
        <w:t xml:space="preserve"> снизился на </w:t>
      </w:r>
      <w:r w:rsidR="002C2BC5">
        <w:rPr>
          <w:sz w:val="26"/>
          <w:szCs w:val="26"/>
        </w:rPr>
        <w:t>11,3</w:t>
      </w:r>
      <w:r w:rsidRPr="00B86941">
        <w:rPr>
          <w:sz w:val="26"/>
          <w:szCs w:val="26"/>
        </w:rPr>
        <w:t xml:space="preserve">% (или на </w:t>
      </w:r>
      <w:r w:rsidR="002C2BC5">
        <w:rPr>
          <w:sz w:val="26"/>
          <w:szCs w:val="26"/>
        </w:rPr>
        <w:t>47,21</w:t>
      </w:r>
      <w:r w:rsidRPr="00B86941">
        <w:rPr>
          <w:sz w:val="26"/>
          <w:szCs w:val="26"/>
        </w:rPr>
        <w:t xml:space="preserve"> тыс. долл. США). </w:t>
      </w:r>
    </w:p>
    <w:p w:rsidR="009B0AFE" w:rsidRPr="00B86941" w:rsidRDefault="009B0AFE" w:rsidP="009B0AFE">
      <w:pPr>
        <w:spacing w:before="120" w:after="120" w:line="240" w:lineRule="auto"/>
        <w:ind w:firstLine="0"/>
        <w:rPr>
          <w:b/>
          <w:sz w:val="26"/>
          <w:szCs w:val="26"/>
        </w:rPr>
      </w:pPr>
      <w:r w:rsidRPr="00B86941">
        <w:rPr>
          <w:b/>
          <w:sz w:val="26"/>
          <w:szCs w:val="26"/>
        </w:rPr>
        <w:t>Импорт</w:t>
      </w:r>
      <w:r w:rsidRPr="00B86941">
        <w:rPr>
          <w:sz w:val="26"/>
          <w:szCs w:val="26"/>
        </w:rPr>
        <w:t xml:space="preserve"> товаров за </w:t>
      </w:r>
      <w:r w:rsidR="002C2BC5" w:rsidRPr="002C2BC5">
        <w:rPr>
          <w:sz w:val="26"/>
          <w:szCs w:val="26"/>
        </w:rPr>
        <w:t xml:space="preserve">январь – май 2017 </w:t>
      </w:r>
      <w:r w:rsidRPr="00B86941">
        <w:rPr>
          <w:sz w:val="26"/>
          <w:szCs w:val="26"/>
        </w:rPr>
        <w:t>год</w:t>
      </w:r>
      <w:r w:rsidR="002C2BC5">
        <w:rPr>
          <w:sz w:val="26"/>
          <w:szCs w:val="26"/>
        </w:rPr>
        <w:t>а</w:t>
      </w:r>
      <w:r w:rsidRPr="00B86941">
        <w:rPr>
          <w:sz w:val="26"/>
          <w:szCs w:val="26"/>
        </w:rPr>
        <w:t xml:space="preserve"> из </w:t>
      </w:r>
      <w:r w:rsidRPr="002C2BC5">
        <w:rPr>
          <w:sz w:val="26"/>
          <w:szCs w:val="26"/>
        </w:rPr>
        <w:t>Кыргызской Республики</w:t>
      </w:r>
      <w:r w:rsidRPr="00B86941">
        <w:rPr>
          <w:sz w:val="26"/>
          <w:szCs w:val="26"/>
        </w:rPr>
        <w:t xml:space="preserve"> составил </w:t>
      </w:r>
      <w:r w:rsidR="002C2BC5">
        <w:rPr>
          <w:sz w:val="26"/>
          <w:szCs w:val="26"/>
        </w:rPr>
        <w:t>22,3</w:t>
      </w:r>
      <w:r w:rsidRPr="00B86941">
        <w:rPr>
          <w:sz w:val="26"/>
          <w:szCs w:val="26"/>
        </w:rPr>
        <w:t xml:space="preserve"> тыс. долл. США и по сравнению с </w:t>
      </w:r>
      <w:r w:rsidR="002C2BC5">
        <w:rPr>
          <w:sz w:val="26"/>
          <w:szCs w:val="26"/>
        </w:rPr>
        <w:t xml:space="preserve">аналогичным периодом </w:t>
      </w:r>
      <w:r w:rsidRPr="00B86941">
        <w:rPr>
          <w:sz w:val="26"/>
          <w:szCs w:val="26"/>
        </w:rPr>
        <w:t>201</w:t>
      </w:r>
      <w:r w:rsidR="002C2BC5">
        <w:rPr>
          <w:sz w:val="26"/>
          <w:szCs w:val="26"/>
        </w:rPr>
        <w:t xml:space="preserve">6 года </w:t>
      </w:r>
      <w:r w:rsidRPr="00B86941">
        <w:rPr>
          <w:sz w:val="26"/>
          <w:szCs w:val="26"/>
        </w:rPr>
        <w:t xml:space="preserve">уменьшился на </w:t>
      </w:r>
      <w:r w:rsidR="002C2BC5">
        <w:rPr>
          <w:sz w:val="26"/>
          <w:szCs w:val="26"/>
        </w:rPr>
        <w:t>70,9</w:t>
      </w:r>
      <w:r w:rsidRPr="00B86941">
        <w:rPr>
          <w:sz w:val="26"/>
          <w:szCs w:val="26"/>
        </w:rPr>
        <w:t xml:space="preserve">% (или на </w:t>
      </w:r>
      <w:r w:rsidR="002C2BC5">
        <w:rPr>
          <w:sz w:val="26"/>
          <w:szCs w:val="26"/>
        </w:rPr>
        <w:t>54,41</w:t>
      </w:r>
      <w:r w:rsidRPr="00B86941">
        <w:rPr>
          <w:sz w:val="26"/>
          <w:szCs w:val="26"/>
        </w:rPr>
        <w:t xml:space="preserve"> тыс. долл. США). </w:t>
      </w:r>
    </w:p>
    <w:p w:rsidR="009B0AFE" w:rsidRDefault="009B0AFE" w:rsidP="009B0AFE">
      <w:pPr>
        <w:pStyle w:val="NoSpacing"/>
        <w:jc w:val="center"/>
        <w:rPr>
          <w:b/>
          <w:sz w:val="26"/>
          <w:szCs w:val="26"/>
        </w:rPr>
      </w:pPr>
    </w:p>
    <w:p w:rsidR="009B0AFE" w:rsidRDefault="009B0AFE" w:rsidP="009B0AFE">
      <w:pPr>
        <w:pStyle w:val="NoSpacing"/>
        <w:jc w:val="center"/>
        <w:rPr>
          <w:b/>
          <w:sz w:val="26"/>
          <w:szCs w:val="26"/>
        </w:rPr>
      </w:pPr>
    </w:p>
    <w:p w:rsidR="009B0AFE" w:rsidRPr="00663FB9" w:rsidRDefault="009B0AFE" w:rsidP="009B0AFE">
      <w:pPr>
        <w:pStyle w:val="NoSpacing"/>
        <w:jc w:val="center"/>
        <w:rPr>
          <w:b/>
          <w:sz w:val="26"/>
          <w:szCs w:val="26"/>
        </w:rPr>
      </w:pPr>
      <w:r w:rsidRPr="00663FB9">
        <w:rPr>
          <w:b/>
          <w:sz w:val="26"/>
          <w:szCs w:val="26"/>
        </w:rPr>
        <w:t>Динамика товарооборота</w:t>
      </w:r>
    </w:p>
    <w:p w:rsidR="009B0AFE" w:rsidRPr="00663FB9" w:rsidRDefault="009B0AFE" w:rsidP="009B0AFE">
      <w:pPr>
        <w:pStyle w:val="NoSpacing"/>
        <w:jc w:val="center"/>
        <w:rPr>
          <w:b/>
          <w:sz w:val="26"/>
          <w:szCs w:val="26"/>
        </w:rPr>
      </w:pPr>
      <w:r w:rsidRPr="00663FB9">
        <w:rPr>
          <w:b/>
          <w:sz w:val="26"/>
          <w:szCs w:val="26"/>
        </w:rPr>
        <w:t>между Республикой Молдова и Кыргызской Республикой</w:t>
      </w:r>
    </w:p>
    <w:p w:rsidR="009B0AFE" w:rsidRPr="00663FB9" w:rsidRDefault="009B0AFE" w:rsidP="009B0AFE">
      <w:pPr>
        <w:ind w:right="282" w:firstLine="567"/>
        <w:jc w:val="right"/>
        <w:rPr>
          <w:sz w:val="26"/>
          <w:szCs w:val="26"/>
        </w:rPr>
      </w:pPr>
      <w:r w:rsidRPr="00663FB9">
        <w:rPr>
          <w:sz w:val="26"/>
          <w:szCs w:val="26"/>
        </w:rPr>
        <w:t>тыс. долл. США</w:t>
      </w:r>
    </w:p>
    <w:tbl>
      <w:tblPr>
        <w:tblW w:w="7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802"/>
        <w:gridCol w:w="1842"/>
        <w:gridCol w:w="1843"/>
        <w:gridCol w:w="1985"/>
      </w:tblGrid>
      <w:tr w:rsidR="009B0AFE" w:rsidRPr="00DA72A3" w:rsidTr="009B0AFE">
        <w:trPr>
          <w:jc w:val="center"/>
        </w:trPr>
        <w:tc>
          <w:tcPr>
            <w:tcW w:w="1802" w:type="dxa"/>
          </w:tcPr>
          <w:p w:rsidR="009B0AFE" w:rsidRPr="00AC5DE9" w:rsidRDefault="009B0AFE" w:rsidP="00F04F15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B0AFE" w:rsidRPr="00AC5DE9" w:rsidRDefault="009B0AFE" w:rsidP="009B0AFE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5 мес. </w:t>
            </w:r>
            <w:r w:rsidRPr="00AC5DE9">
              <w:rPr>
                <w:b/>
                <w:i/>
                <w:sz w:val="24"/>
                <w:szCs w:val="24"/>
              </w:rPr>
              <w:t>201</w:t>
            </w:r>
            <w:r>
              <w:rPr>
                <w:b/>
                <w:i/>
                <w:sz w:val="24"/>
                <w:szCs w:val="24"/>
              </w:rPr>
              <w:t>6</w:t>
            </w:r>
            <w:r w:rsidRPr="00AC5DE9">
              <w:rPr>
                <w:b/>
                <w:i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:rsidR="009B0AFE" w:rsidRPr="00AC5DE9" w:rsidRDefault="009B0AFE" w:rsidP="009B0AFE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5 мес. </w:t>
            </w:r>
            <w:r w:rsidRPr="00AC5DE9">
              <w:rPr>
                <w:b/>
                <w:i/>
                <w:sz w:val="24"/>
                <w:szCs w:val="24"/>
              </w:rPr>
              <w:t>201</w:t>
            </w:r>
            <w:r>
              <w:rPr>
                <w:b/>
                <w:i/>
                <w:sz w:val="24"/>
                <w:szCs w:val="24"/>
              </w:rPr>
              <w:t>7</w:t>
            </w:r>
            <w:r w:rsidRPr="00AC5DE9">
              <w:rPr>
                <w:b/>
                <w:i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vAlign w:val="center"/>
          </w:tcPr>
          <w:p w:rsidR="009B0AFE" w:rsidRPr="00AC5DE9" w:rsidRDefault="009B0AFE" w:rsidP="009B0AFE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AC5DE9">
              <w:rPr>
                <w:b/>
                <w:i/>
                <w:sz w:val="24"/>
                <w:szCs w:val="24"/>
              </w:rPr>
              <w:t>Д</w:t>
            </w:r>
            <w:r>
              <w:rPr>
                <w:b/>
                <w:i/>
                <w:sz w:val="24"/>
                <w:szCs w:val="24"/>
              </w:rPr>
              <w:t>инамика, 2017</w:t>
            </w:r>
            <w:r w:rsidRPr="00AC5DE9">
              <w:rPr>
                <w:b/>
                <w:i/>
                <w:sz w:val="24"/>
                <w:szCs w:val="24"/>
              </w:rPr>
              <w:t>/201</w:t>
            </w:r>
            <w:r>
              <w:rPr>
                <w:b/>
                <w:i/>
                <w:sz w:val="24"/>
                <w:szCs w:val="24"/>
              </w:rPr>
              <w:t>6</w:t>
            </w:r>
            <w:r w:rsidRPr="00AC5DE9">
              <w:rPr>
                <w:b/>
                <w:i/>
                <w:sz w:val="24"/>
                <w:szCs w:val="24"/>
              </w:rPr>
              <w:t>, %</w:t>
            </w:r>
          </w:p>
        </w:tc>
      </w:tr>
      <w:tr w:rsidR="009B0AFE" w:rsidRPr="00DA72A3" w:rsidTr="009B0AFE">
        <w:trPr>
          <w:jc w:val="center"/>
        </w:trPr>
        <w:tc>
          <w:tcPr>
            <w:tcW w:w="1802" w:type="dxa"/>
          </w:tcPr>
          <w:p w:rsidR="009B0AFE" w:rsidRPr="00AC5DE9" w:rsidRDefault="009B0AFE" w:rsidP="00F04F15">
            <w:pPr>
              <w:spacing w:line="240" w:lineRule="auto"/>
              <w:ind w:firstLine="0"/>
              <w:rPr>
                <w:b/>
                <w:i/>
                <w:sz w:val="24"/>
                <w:szCs w:val="24"/>
              </w:rPr>
            </w:pPr>
            <w:r w:rsidRPr="00AC5DE9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vAlign w:val="bottom"/>
          </w:tcPr>
          <w:p w:rsidR="009B0AFE" w:rsidRPr="00AC5DE9" w:rsidRDefault="009B0AFE" w:rsidP="00F04F15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494,47</w:t>
            </w:r>
          </w:p>
        </w:tc>
        <w:tc>
          <w:tcPr>
            <w:tcW w:w="1843" w:type="dxa"/>
            <w:vAlign w:val="bottom"/>
          </w:tcPr>
          <w:p w:rsidR="009B0AFE" w:rsidRPr="00AC5DE9" w:rsidRDefault="002C2BC5" w:rsidP="00F04F15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392,85</w:t>
            </w:r>
          </w:p>
        </w:tc>
        <w:tc>
          <w:tcPr>
            <w:tcW w:w="1985" w:type="dxa"/>
            <w:vAlign w:val="bottom"/>
          </w:tcPr>
          <w:p w:rsidR="009B0AFE" w:rsidRPr="00AC5DE9" w:rsidRDefault="002C2BC5" w:rsidP="00F04F15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79,4</w:t>
            </w:r>
          </w:p>
        </w:tc>
      </w:tr>
      <w:tr w:rsidR="009B0AFE" w:rsidRPr="00DA72A3" w:rsidTr="009B0AFE">
        <w:trPr>
          <w:jc w:val="center"/>
        </w:trPr>
        <w:tc>
          <w:tcPr>
            <w:tcW w:w="1802" w:type="dxa"/>
          </w:tcPr>
          <w:p w:rsidR="009B0AFE" w:rsidRPr="00AC5DE9" w:rsidRDefault="009B0AFE" w:rsidP="00F04F1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AC5DE9">
              <w:rPr>
                <w:i/>
                <w:sz w:val="24"/>
                <w:szCs w:val="24"/>
              </w:rPr>
              <w:t>Экспорт</w:t>
            </w:r>
          </w:p>
        </w:tc>
        <w:tc>
          <w:tcPr>
            <w:tcW w:w="1842" w:type="dxa"/>
          </w:tcPr>
          <w:p w:rsidR="009B0AFE" w:rsidRPr="00AC5DE9" w:rsidRDefault="009B0AFE" w:rsidP="00F04F1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417,73</w:t>
            </w:r>
          </w:p>
        </w:tc>
        <w:tc>
          <w:tcPr>
            <w:tcW w:w="1843" w:type="dxa"/>
          </w:tcPr>
          <w:p w:rsidR="009B0AFE" w:rsidRPr="00AC5DE9" w:rsidRDefault="009B0AFE" w:rsidP="00F04F1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370,52</w:t>
            </w:r>
          </w:p>
        </w:tc>
        <w:tc>
          <w:tcPr>
            <w:tcW w:w="1985" w:type="dxa"/>
            <w:vAlign w:val="bottom"/>
          </w:tcPr>
          <w:p w:rsidR="009B0AFE" w:rsidRPr="00AC5DE9" w:rsidRDefault="002C2BC5" w:rsidP="00F04F1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88,7</w:t>
            </w:r>
          </w:p>
        </w:tc>
      </w:tr>
      <w:tr w:rsidR="009B0AFE" w:rsidRPr="00DA72A3" w:rsidTr="009B0AFE">
        <w:trPr>
          <w:jc w:val="center"/>
        </w:trPr>
        <w:tc>
          <w:tcPr>
            <w:tcW w:w="1802" w:type="dxa"/>
          </w:tcPr>
          <w:p w:rsidR="009B0AFE" w:rsidRPr="00AC5DE9" w:rsidRDefault="009B0AFE" w:rsidP="00F04F1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AC5DE9">
              <w:rPr>
                <w:i/>
                <w:sz w:val="24"/>
                <w:szCs w:val="24"/>
              </w:rPr>
              <w:t xml:space="preserve">Импорт </w:t>
            </w:r>
          </w:p>
        </w:tc>
        <w:tc>
          <w:tcPr>
            <w:tcW w:w="1842" w:type="dxa"/>
          </w:tcPr>
          <w:p w:rsidR="009B0AFE" w:rsidRPr="00AC5DE9" w:rsidRDefault="009B0AFE" w:rsidP="00F04F1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76,74</w:t>
            </w:r>
          </w:p>
        </w:tc>
        <w:tc>
          <w:tcPr>
            <w:tcW w:w="1843" w:type="dxa"/>
          </w:tcPr>
          <w:p w:rsidR="009B0AFE" w:rsidRPr="00AC5DE9" w:rsidRDefault="009B0AFE" w:rsidP="00F04F1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22,33</w:t>
            </w:r>
          </w:p>
        </w:tc>
        <w:tc>
          <w:tcPr>
            <w:tcW w:w="1985" w:type="dxa"/>
            <w:vAlign w:val="bottom"/>
          </w:tcPr>
          <w:p w:rsidR="009B0AFE" w:rsidRPr="00AC5DE9" w:rsidRDefault="002C2BC5" w:rsidP="00F04F1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29,1</w:t>
            </w:r>
          </w:p>
        </w:tc>
      </w:tr>
      <w:tr w:rsidR="009B0AFE" w:rsidRPr="00DA72A3" w:rsidTr="009B0AFE">
        <w:trPr>
          <w:jc w:val="center"/>
        </w:trPr>
        <w:tc>
          <w:tcPr>
            <w:tcW w:w="1802" w:type="dxa"/>
          </w:tcPr>
          <w:p w:rsidR="009B0AFE" w:rsidRPr="00AC5DE9" w:rsidRDefault="009B0AFE" w:rsidP="00F04F1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AC5DE9">
              <w:rPr>
                <w:i/>
                <w:sz w:val="24"/>
                <w:szCs w:val="24"/>
              </w:rPr>
              <w:t>Сальдо</w:t>
            </w:r>
          </w:p>
        </w:tc>
        <w:tc>
          <w:tcPr>
            <w:tcW w:w="1842" w:type="dxa"/>
            <w:vAlign w:val="bottom"/>
          </w:tcPr>
          <w:p w:rsidR="009B0AFE" w:rsidRPr="00AC5DE9" w:rsidRDefault="009B0AFE" w:rsidP="009B0AF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+341,0</w:t>
            </w:r>
          </w:p>
        </w:tc>
        <w:tc>
          <w:tcPr>
            <w:tcW w:w="1843" w:type="dxa"/>
            <w:vAlign w:val="bottom"/>
          </w:tcPr>
          <w:p w:rsidR="009B0AFE" w:rsidRPr="00AC5DE9" w:rsidRDefault="009B0AFE" w:rsidP="00F04F1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+348,19</w:t>
            </w:r>
          </w:p>
        </w:tc>
        <w:tc>
          <w:tcPr>
            <w:tcW w:w="1985" w:type="dxa"/>
            <w:vAlign w:val="bottom"/>
          </w:tcPr>
          <w:p w:rsidR="009B0AFE" w:rsidRPr="00AC5DE9" w:rsidRDefault="009B0AFE" w:rsidP="00F04F1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B0AFE" w:rsidRDefault="009B0AFE" w:rsidP="009B0AFE">
      <w:pPr>
        <w:spacing w:before="120" w:after="120" w:line="240" w:lineRule="auto"/>
        <w:ind w:firstLine="0"/>
        <w:jc w:val="center"/>
        <w:rPr>
          <w:b/>
          <w:sz w:val="26"/>
          <w:szCs w:val="26"/>
        </w:rPr>
      </w:pPr>
    </w:p>
    <w:p w:rsidR="009B0AFE" w:rsidRPr="00663FB9" w:rsidRDefault="009B0AFE" w:rsidP="00AC5DE9">
      <w:pPr>
        <w:spacing w:before="120" w:after="120" w:line="240" w:lineRule="auto"/>
        <w:ind w:firstLine="0"/>
        <w:rPr>
          <w:sz w:val="26"/>
          <w:szCs w:val="26"/>
        </w:rPr>
      </w:pPr>
    </w:p>
    <w:sectPr w:rsidR="009B0AFE" w:rsidRPr="00663FB9" w:rsidSect="002247C0">
      <w:footerReference w:type="default" r:id="rId8"/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488" w:rsidRDefault="00281488" w:rsidP="007B79CC">
      <w:pPr>
        <w:spacing w:line="240" w:lineRule="auto"/>
      </w:pPr>
      <w:r>
        <w:separator/>
      </w:r>
    </w:p>
  </w:endnote>
  <w:endnote w:type="continuationSeparator" w:id="0">
    <w:p w:rsidR="00281488" w:rsidRDefault="00281488" w:rsidP="007B7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BFE" w:rsidRDefault="00021BF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2EA0">
      <w:rPr>
        <w:noProof/>
      </w:rPr>
      <w:t>2</w:t>
    </w:r>
    <w:r>
      <w:rPr>
        <w:noProof/>
      </w:rPr>
      <w:fldChar w:fldCharType="end"/>
    </w:r>
  </w:p>
  <w:p w:rsidR="00021BFE" w:rsidRDefault="00021B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488" w:rsidRDefault="00281488" w:rsidP="007B79CC">
      <w:pPr>
        <w:spacing w:line="240" w:lineRule="auto"/>
      </w:pPr>
      <w:r>
        <w:separator/>
      </w:r>
    </w:p>
  </w:footnote>
  <w:footnote w:type="continuationSeparator" w:id="0">
    <w:p w:rsidR="00281488" w:rsidRDefault="00281488" w:rsidP="007B79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611A6"/>
    <w:multiLevelType w:val="hybridMultilevel"/>
    <w:tmpl w:val="71BCD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1876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ro-RO"/>
      </w:rPr>
    </w:lvl>
    <w:lvl w:ilvl="4" w:tplc="0418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21483"/>
    <w:multiLevelType w:val="multilevel"/>
    <w:tmpl w:val="59C2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164A4"/>
    <w:multiLevelType w:val="hybridMultilevel"/>
    <w:tmpl w:val="8822F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C5504"/>
    <w:multiLevelType w:val="multilevel"/>
    <w:tmpl w:val="A1FA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40B18"/>
    <w:multiLevelType w:val="multilevel"/>
    <w:tmpl w:val="B04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D03CC9"/>
    <w:multiLevelType w:val="hybridMultilevel"/>
    <w:tmpl w:val="08B41AE8"/>
    <w:lvl w:ilvl="0" w:tplc="8384C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066A2"/>
    <w:multiLevelType w:val="hybridMultilevel"/>
    <w:tmpl w:val="39524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C64A7"/>
    <w:multiLevelType w:val="multilevel"/>
    <w:tmpl w:val="9B244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855474"/>
    <w:multiLevelType w:val="hybridMultilevel"/>
    <w:tmpl w:val="59A0A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7040D"/>
    <w:multiLevelType w:val="hybridMultilevel"/>
    <w:tmpl w:val="0E9A9FA4"/>
    <w:lvl w:ilvl="0" w:tplc="4830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FB4BDC"/>
    <w:multiLevelType w:val="multilevel"/>
    <w:tmpl w:val="1398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7640E0"/>
    <w:multiLevelType w:val="hybridMultilevel"/>
    <w:tmpl w:val="7DDCC69A"/>
    <w:lvl w:ilvl="0" w:tplc="BCC6B16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11"/>
  </w:num>
  <w:num w:numId="8">
    <w:abstractNumId w:val="0"/>
  </w:num>
  <w:num w:numId="9">
    <w:abstractNumId w:val="8"/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57"/>
    <w:rsid w:val="000013B6"/>
    <w:rsid w:val="00004F7A"/>
    <w:rsid w:val="000102F7"/>
    <w:rsid w:val="00020CBE"/>
    <w:rsid w:val="00021BFE"/>
    <w:rsid w:val="00022BD1"/>
    <w:rsid w:val="000235FA"/>
    <w:rsid w:val="000239C4"/>
    <w:rsid w:val="00024ECF"/>
    <w:rsid w:val="00026821"/>
    <w:rsid w:val="00027CC6"/>
    <w:rsid w:val="00032B86"/>
    <w:rsid w:val="00036BE3"/>
    <w:rsid w:val="00042D82"/>
    <w:rsid w:val="00052125"/>
    <w:rsid w:val="000573EB"/>
    <w:rsid w:val="000648C8"/>
    <w:rsid w:val="00070CCE"/>
    <w:rsid w:val="0007222F"/>
    <w:rsid w:val="000772E7"/>
    <w:rsid w:val="00077368"/>
    <w:rsid w:val="000800EE"/>
    <w:rsid w:val="000803AB"/>
    <w:rsid w:val="000807BE"/>
    <w:rsid w:val="000823C4"/>
    <w:rsid w:val="000857A5"/>
    <w:rsid w:val="00091260"/>
    <w:rsid w:val="0009735E"/>
    <w:rsid w:val="00097B01"/>
    <w:rsid w:val="000B075A"/>
    <w:rsid w:val="000B647B"/>
    <w:rsid w:val="000C0A24"/>
    <w:rsid w:val="000D5B61"/>
    <w:rsid w:val="000D648E"/>
    <w:rsid w:val="000E3720"/>
    <w:rsid w:val="000E4F2C"/>
    <w:rsid w:val="000F14A5"/>
    <w:rsid w:val="000F21D8"/>
    <w:rsid w:val="000F2590"/>
    <w:rsid w:val="001075CD"/>
    <w:rsid w:val="001146F0"/>
    <w:rsid w:val="001172B6"/>
    <w:rsid w:val="00121505"/>
    <w:rsid w:val="0012392A"/>
    <w:rsid w:val="00123BE6"/>
    <w:rsid w:val="0012461A"/>
    <w:rsid w:val="00124A8B"/>
    <w:rsid w:val="00130C80"/>
    <w:rsid w:val="00142FDC"/>
    <w:rsid w:val="00145A37"/>
    <w:rsid w:val="00146258"/>
    <w:rsid w:val="00150A3F"/>
    <w:rsid w:val="00154047"/>
    <w:rsid w:val="00154806"/>
    <w:rsid w:val="00167895"/>
    <w:rsid w:val="0019172A"/>
    <w:rsid w:val="00192842"/>
    <w:rsid w:val="001A29B6"/>
    <w:rsid w:val="001A3A49"/>
    <w:rsid w:val="001A3BB0"/>
    <w:rsid w:val="001A3D5B"/>
    <w:rsid w:val="001C03E2"/>
    <w:rsid w:val="001C0ABE"/>
    <w:rsid w:val="001E25CF"/>
    <w:rsid w:val="001E72B6"/>
    <w:rsid w:val="001F2265"/>
    <w:rsid w:val="002025C1"/>
    <w:rsid w:val="00212991"/>
    <w:rsid w:val="002147FC"/>
    <w:rsid w:val="00214B7F"/>
    <w:rsid w:val="00216AAF"/>
    <w:rsid w:val="00220106"/>
    <w:rsid w:val="002247C0"/>
    <w:rsid w:val="00230347"/>
    <w:rsid w:val="00232CE2"/>
    <w:rsid w:val="00233FE2"/>
    <w:rsid w:val="00237D76"/>
    <w:rsid w:val="002422BE"/>
    <w:rsid w:val="00242EA1"/>
    <w:rsid w:val="00264091"/>
    <w:rsid w:val="0028113F"/>
    <w:rsid w:val="00281488"/>
    <w:rsid w:val="00283A50"/>
    <w:rsid w:val="00286D04"/>
    <w:rsid w:val="00294644"/>
    <w:rsid w:val="00296B08"/>
    <w:rsid w:val="002A0D0E"/>
    <w:rsid w:val="002A1212"/>
    <w:rsid w:val="002A2BF9"/>
    <w:rsid w:val="002A3F35"/>
    <w:rsid w:val="002B09CD"/>
    <w:rsid w:val="002B5C52"/>
    <w:rsid w:val="002B6549"/>
    <w:rsid w:val="002C0B3B"/>
    <w:rsid w:val="002C2BC5"/>
    <w:rsid w:val="002C3519"/>
    <w:rsid w:val="002C3EB9"/>
    <w:rsid w:val="002C773A"/>
    <w:rsid w:val="002D375F"/>
    <w:rsid w:val="002D5B7B"/>
    <w:rsid w:val="002D737C"/>
    <w:rsid w:val="002E2196"/>
    <w:rsid w:val="002E2601"/>
    <w:rsid w:val="002E40FD"/>
    <w:rsid w:val="002E6693"/>
    <w:rsid w:val="002F181B"/>
    <w:rsid w:val="002F2792"/>
    <w:rsid w:val="00300616"/>
    <w:rsid w:val="003113F0"/>
    <w:rsid w:val="00312AF5"/>
    <w:rsid w:val="00322646"/>
    <w:rsid w:val="0032766F"/>
    <w:rsid w:val="00330D28"/>
    <w:rsid w:val="00340460"/>
    <w:rsid w:val="00341F7B"/>
    <w:rsid w:val="00344D7B"/>
    <w:rsid w:val="00347101"/>
    <w:rsid w:val="00357D16"/>
    <w:rsid w:val="0036341C"/>
    <w:rsid w:val="003664EF"/>
    <w:rsid w:val="00367AF9"/>
    <w:rsid w:val="00374AE0"/>
    <w:rsid w:val="00376C27"/>
    <w:rsid w:val="00380D82"/>
    <w:rsid w:val="003848C5"/>
    <w:rsid w:val="00393660"/>
    <w:rsid w:val="003A077D"/>
    <w:rsid w:val="003A099D"/>
    <w:rsid w:val="003B08E2"/>
    <w:rsid w:val="003C3242"/>
    <w:rsid w:val="003D078E"/>
    <w:rsid w:val="003E1CA0"/>
    <w:rsid w:val="003E5D7E"/>
    <w:rsid w:val="003E7939"/>
    <w:rsid w:val="00400162"/>
    <w:rsid w:val="00400849"/>
    <w:rsid w:val="0040279D"/>
    <w:rsid w:val="00403A2D"/>
    <w:rsid w:val="00411756"/>
    <w:rsid w:val="00414382"/>
    <w:rsid w:val="00414F6B"/>
    <w:rsid w:val="00423A64"/>
    <w:rsid w:val="00425BFA"/>
    <w:rsid w:val="0042662F"/>
    <w:rsid w:val="00440D85"/>
    <w:rsid w:val="00441D9E"/>
    <w:rsid w:val="004522F9"/>
    <w:rsid w:val="004524D8"/>
    <w:rsid w:val="0045531C"/>
    <w:rsid w:val="0046251F"/>
    <w:rsid w:val="00462C81"/>
    <w:rsid w:val="0047436D"/>
    <w:rsid w:val="004922CD"/>
    <w:rsid w:val="0049257E"/>
    <w:rsid w:val="0049486C"/>
    <w:rsid w:val="00495B0F"/>
    <w:rsid w:val="00497A22"/>
    <w:rsid w:val="004A0034"/>
    <w:rsid w:val="004B27A2"/>
    <w:rsid w:val="004C6C29"/>
    <w:rsid w:val="004D0A33"/>
    <w:rsid w:val="004E13C9"/>
    <w:rsid w:val="004E4BD5"/>
    <w:rsid w:val="004E7D0A"/>
    <w:rsid w:val="004F2751"/>
    <w:rsid w:val="00502865"/>
    <w:rsid w:val="00502B05"/>
    <w:rsid w:val="00506D5F"/>
    <w:rsid w:val="0050757B"/>
    <w:rsid w:val="00513544"/>
    <w:rsid w:val="005235E3"/>
    <w:rsid w:val="005347C0"/>
    <w:rsid w:val="005358FF"/>
    <w:rsid w:val="0054262C"/>
    <w:rsid w:val="00542CFD"/>
    <w:rsid w:val="00547A3E"/>
    <w:rsid w:val="00553078"/>
    <w:rsid w:val="005547FB"/>
    <w:rsid w:val="00561E2D"/>
    <w:rsid w:val="00572C6F"/>
    <w:rsid w:val="00573717"/>
    <w:rsid w:val="005765B6"/>
    <w:rsid w:val="005910A6"/>
    <w:rsid w:val="00595B2B"/>
    <w:rsid w:val="005A319C"/>
    <w:rsid w:val="005A5EAB"/>
    <w:rsid w:val="005A7345"/>
    <w:rsid w:val="005B45E9"/>
    <w:rsid w:val="005B4C4B"/>
    <w:rsid w:val="005B612D"/>
    <w:rsid w:val="005D2ABD"/>
    <w:rsid w:val="005D2DD8"/>
    <w:rsid w:val="005D32A9"/>
    <w:rsid w:val="005E1787"/>
    <w:rsid w:val="005E1BE7"/>
    <w:rsid w:val="005E4E49"/>
    <w:rsid w:val="005F21BB"/>
    <w:rsid w:val="005F4EEA"/>
    <w:rsid w:val="0061315E"/>
    <w:rsid w:val="00616141"/>
    <w:rsid w:val="00622933"/>
    <w:rsid w:val="00624326"/>
    <w:rsid w:val="00632D97"/>
    <w:rsid w:val="00634AE1"/>
    <w:rsid w:val="00635C64"/>
    <w:rsid w:val="006367D5"/>
    <w:rsid w:val="0064100B"/>
    <w:rsid w:val="006463C0"/>
    <w:rsid w:val="00646A48"/>
    <w:rsid w:val="00663FB9"/>
    <w:rsid w:val="006644CA"/>
    <w:rsid w:val="00673AB0"/>
    <w:rsid w:val="00683159"/>
    <w:rsid w:val="00685261"/>
    <w:rsid w:val="00691340"/>
    <w:rsid w:val="00694A50"/>
    <w:rsid w:val="00694A5D"/>
    <w:rsid w:val="006A615F"/>
    <w:rsid w:val="006A78FB"/>
    <w:rsid w:val="006B05B6"/>
    <w:rsid w:val="006C361D"/>
    <w:rsid w:val="006C5DF6"/>
    <w:rsid w:val="006C67F6"/>
    <w:rsid w:val="006D0B62"/>
    <w:rsid w:val="006E16F2"/>
    <w:rsid w:val="006E31B6"/>
    <w:rsid w:val="006E57E5"/>
    <w:rsid w:val="006E7BBF"/>
    <w:rsid w:val="006F0F70"/>
    <w:rsid w:val="006F202E"/>
    <w:rsid w:val="006F5434"/>
    <w:rsid w:val="00703CBE"/>
    <w:rsid w:val="00716595"/>
    <w:rsid w:val="00720A8C"/>
    <w:rsid w:val="0072276B"/>
    <w:rsid w:val="00734757"/>
    <w:rsid w:val="00735687"/>
    <w:rsid w:val="00735FC7"/>
    <w:rsid w:val="007373ED"/>
    <w:rsid w:val="00746282"/>
    <w:rsid w:val="00751452"/>
    <w:rsid w:val="007620F6"/>
    <w:rsid w:val="007622DE"/>
    <w:rsid w:val="0076269F"/>
    <w:rsid w:val="0077167E"/>
    <w:rsid w:val="00777796"/>
    <w:rsid w:val="00790B6C"/>
    <w:rsid w:val="00794BD2"/>
    <w:rsid w:val="007B79CC"/>
    <w:rsid w:val="007C21B6"/>
    <w:rsid w:val="007C75DC"/>
    <w:rsid w:val="007D2286"/>
    <w:rsid w:val="007E510A"/>
    <w:rsid w:val="007E5643"/>
    <w:rsid w:val="007F20E3"/>
    <w:rsid w:val="007F4836"/>
    <w:rsid w:val="007F5C35"/>
    <w:rsid w:val="00800EFF"/>
    <w:rsid w:val="00812057"/>
    <w:rsid w:val="0082466D"/>
    <w:rsid w:val="0082601D"/>
    <w:rsid w:val="008263BC"/>
    <w:rsid w:val="008314AC"/>
    <w:rsid w:val="00845AD9"/>
    <w:rsid w:val="00846E5E"/>
    <w:rsid w:val="008525E2"/>
    <w:rsid w:val="00852FC2"/>
    <w:rsid w:val="00853C7E"/>
    <w:rsid w:val="00862EA3"/>
    <w:rsid w:val="00881397"/>
    <w:rsid w:val="00881487"/>
    <w:rsid w:val="00881588"/>
    <w:rsid w:val="00881874"/>
    <w:rsid w:val="00884AB7"/>
    <w:rsid w:val="00890826"/>
    <w:rsid w:val="008A5B7F"/>
    <w:rsid w:val="008A7CDB"/>
    <w:rsid w:val="008B5408"/>
    <w:rsid w:val="008C0342"/>
    <w:rsid w:val="008C1C8F"/>
    <w:rsid w:val="008F170F"/>
    <w:rsid w:val="00900019"/>
    <w:rsid w:val="00901E72"/>
    <w:rsid w:val="009040BA"/>
    <w:rsid w:val="00904DA5"/>
    <w:rsid w:val="00912F29"/>
    <w:rsid w:val="00915170"/>
    <w:rsid w:val="00915BFC"/>
    <w:rsid w:val="00931F00"/>
    <w:rsid w:val="009335E2"/>
    <w:rsid w:val="00936124"/>
    <w:rsid w:val="00940CC0"/>
    <w:rsid w:val="00942825"/>
    <w:rsid w:val="00956622"/>
    <w:rsid w:val="0096080B"/>
    <w:rsid w:val="00962CA6"/>
    <w:rsid w:val="00971309"/>
    <w:rsid w:val="00971839"/>
    <w:rsid w:val="0097778E"/>
    <w:rsid w:val="00977858"/>
    <w:rsid w:val="0098050E"/>
    <w:rsid w:val="00982DEC"/>
    <w:rsid w:val="00992E7F"/>
    <w:rsid w:val="00993B5B"/>
    <w:rsid w:val="009964BC"/>
    <w:rsid w:val="009A3057"/>
    <w:rsid w:val="009B0AFE"/>
    <w:rsid w:val="009B6C08"/>
    <w:rsid w:val="009B7AFA"/>
    <w:rsid w:val="009C6499"/>
    <w:rsid w:val="009D69DC"/>
    <w:rsid w:val="009E0328"/>
    <w:rsid w:val="009F14C5"/>
    <w:rsid w:val="00A02E11"/>
    <w:rsid w:val="00A02F41"/>
    <w:rsid w:val="00A047D9"/>
    <w:rsid w:val="00A10479"/>
    <w:rsid w:val="00A14D0E"/>
    <w:rsid w:val="00A14EEC"/>
    <w:rsid w:val="00A17B77"/>
    <w:rsid w:val="00A35810"/>
    <w:rsid w:val="00A37ABA"/>
    <w:rsid w:val="00A404A4"/>
    <w:rsid w:val="00A43BC5"/>
    <w:rsid w:val="00A4584F"/>
    <w:rsid w:val="00A53F8E"/>
    <w:rsid w:val="00A62FAD"/>
    <w:rsid w:val="00A67462"/>
    <w:rsid w:val="00A72AD6"/>
    <w:rsid w:val="00A72B2B"/>
    <w:rsid w:val="00A757F5"/>
    <w:rsid w:val="00A80A41"/>
    <w:rsid w:val="00A860D8"/>
    <w:rsid w:val="00A864BD"/>
    <w:rsid w:val="00A94326"/>
    <w:rsid w:val="00A96F03"/>
    <w:rsid w:val="00A97304"/>
    <w:rsid w:val="00AA437E"/>
    <w:rsid w:val="00AA6BD8"/>
    <w:rsid w:val="00AB12EC"/>
    <w:rsid w:val="00AB2407"/>
    <w:rsid w:val="00AB349F"/>
    <w:rsid w:val="00AC3591"/>
    <w:rsid w:val="00AC5DE9"/>
    <w:rsid w:val="00AC6260"/>
    <w:rsid w:val="00AD6506"/>
    <w:rsid w:val="00AE65FB"/>
    <w:rsid w:val="00AF53CF"/>
    <w:rsid w:val="00AF5B5B"/>
    <w:rsid w:val="00B01D39"/>
    <w:rsid w:val="00B168E1"/>
    <w:rsid w:val="00B22261"/>
    <w:rsid w:val="00B264A8"/>
    <w:rsid w:val="00B303F7"/>
    <w:rsid w:val="00B314F3"/>
    <w:rsid w:val="00B33543"/>
    <w:rsid w:val="00B338E6"/>
    <w:rsid w:val="00B33D4D"/>
    <w:rsid w:val="00B34585"/>
    <w:rsid w:val="00B375FE"/>
    <w:rsid w:val="00B60287"/>
    <w:rsid w:val="00B6289D"/>
    <w:rsid w:val="00B65A81"/>
    <w:rsid w:val="00B704B5"/>
    <w:rsid w:val="00B749CE"/>
    <w:rsid w:val="00B8379A"/>
    <w:rsid w:val="00B86941"/>
    <w:rsid w:val="00BA3457"/>
    <w:rsid w:val="00BB0E0B"/>
    <w:rsid w:val="00BB383B"/>
    <w:rsid w:val="00BB3CB6"/>
    <w:rsid w:val="00BB7755"/>
    <w:rsid w:val="00BD2142"/>
    <w:rsid w:val="00BD2DAB"/>
    <w:rsid w:val="00BE49D0"/>
    <w:rsid w:val="00BE4E0E"/>
    <w:rsid w:val="00BE51B3"/>
    <w:rsid w:val="00BE64F9"/>
    <w:rsid w:val="00BE66C0"/>
    <w:rsid w:val="00BF02AD"/>
    <w:rsid w:val="00BF1BDF"/>
    <w:rsid w:val="00BF3129"/>
    <w:rsid w:val="00BF3941"/>
    <w:rsid w:val="00C11D88"/>
    <w:rsid w:val="00C131A7"/>
    <w:rsid w:val="00C34DD1"/>
    <w:rsid w:val="00C4029D"/>
    <w:rsid w:val="00C4558F"/>
    <w:rsid w:val="00C52DC4"/>
    <w:rsid w:val="00C57BD2"/>
    <w:rsid w:val="00C72F04"/>
    <w:rsid w:val="00C7375B"/>
    <w:rsid w:val="00C7459A"/>
    <w:rsid w:val="00C909D6"/>
    <w:rsid w:val="00CA1EFD"/>
    <w:rsid w:val="00CA210B"/>
    <w:rsid w:val="00CA31F5"/>
    <w:rsid w:val="00CA3A5B"/>
    <w:rsid w:val="00CA412A"/>
    <w:rsid w:val="00CB1B6E"/>
    <w:rsid w:val="00CB265F"/>
    <w:rsid w:val="00CB2DD9"/>
    <w:rsid w:val="00CC23D2"/>
    <w:rsid w:val="00CC7D25"/>
    <w:rsid w:val="00CD5D22"/>
    <w:rsid w:val="00CD7BE9"/>
    <w:rsid w:val="00CE4228"/>
    <w:rsid w:val="00CF34A1"/>
    <w:rsid w:val="00CF389F"/>
    <w:rsid w:val="00D02B86"/>
    <w:rsid w:val="00D46200"/>
    <w:rsid w:val="00D50CCE"/>
    <w:rsid w:val="00D51C4B"/>
    <w:rsid w:val="00D55D3D"/>
    <w:rsid w:val="00D73089"/>
    <w:rsid w:val="00D73347"/>
    <w:rsid w:val="00D74C44"/>
    <w:rsid w:val="00D824BC"/>
    <w:rsid w:val="00D87BC7"/>
    <w:rsid w:val="00DA4B02"/>
    <w:rsid w:val="00DA60EA"/>
    <w:rsid w:val="00DA72A3"/>
    <w:rsid w:val="00DD6EF6"/>
    <w:rsid w:val="00DE2FD8"/>
    <w:rsid w:val="00DE5BA8"/>
    <w:rsid w:val="00E00DAB"/>
    <w:rsid w:val="00E01224"/>
    <w:rsid w:val="00E1315D"/>
    <w:rsid w:val="00E155BF"/>
    <w:rsid w:val="00E15780"/>
    <w:rsid w:val="00E2391F"/>
    <w:rsid w:val="00E25F47"/>
    <w:rsid w:val="00E31AB5"/>
    <w:rsid w:val="00E339E7"/>
    <w:rsid w:val="00E34FC5"/>
    <w:rsid w:val="00E35898"/>
    <w:rsid w:val="00E51038"/>
    <w:rsid w:val="00E53DAF"/>
    <w:rsid w:val="00E56049"/>
    <w:rsid w:val="00E56DBD"/>
    <w:rsid w:val="00E60D50"/>
    <w:rsid w:val="00E64A16"/>
    <w:rsid w:val="00E6573D"/>
    <w:rsid w:val="00E70D82"/>
    <w:rsid w:val="00E70E06"/>
    <w:rsid w:val="00E80786"/>
    <w:rsid w:val="00E82B5C"/>
    <w:rsid w:val="00E83295"/>
    <w:rsid w:val="00E916FC"/>
    <w:rsid w:val="00E91782"/>
    <w:rsid w:val="00E965B5"/>
    <w:rsid w:val="00E97666"/>
    <w:rsid w:val="00EB65DE"/>
    <w:rsid w:val="00EB6D8C"/>
    <w:rsid w:val="00EC723E"/>
    <w:rsid w:val="00ED0254"/>
    <w:rsid w:val="00ED25F9"/>
    <w:rsid w:val="00ED6A34"/>
    <w:rsid w:val="00ED6C8B"/>
    <w:rsid w:val="00EE2E3C"/>
    <w:rsid w:val="00EE6A7F"/>
    <w:rsid w:val="00EF32DC"/>
    <w:rsid w:val="00EF5C9E"/>
    <w:rsid w:val="00F077FE"/>
    <w:rsid w:val="00F11588"/>
    <w:rsid w:val="00F12EA0"/>
    <w:rsid w:val="00F249E1"/>
    <w:rsid w:val="00F259E0"/>
    <w:rsid w:val="00F328A9"/>
    <w:rsid w:val="00F3439E"/>
    <w:rsid w:val="00F366F5"/>
    <w:rsid w:val="00F535B6"/>
    <w:rsid w:val="00F53A3E"/>
    <w:rsid w:val="00F63F26"/>
    <w:rsid w:val="00F64964"/>
    <w:rsid w:val="00F654F3"/>
    <w:rsid w:val="00F66167"/>
    <w:rsid w:val="00F766FB"/>
    <w:rsid w:val="00F770D9"/>
    <w:rsid w:val="00F939B1"/>
    <w:rsid w:val="00FA409C"/>
    <w:rsid w:val="00FA7378"/>
    <w:rsid w:val="00FA7A6A"/>
    <w:rsid w:val="00FB2705"/>
    <w:rsid w:val="00FB2C54"/>
    <w:rsid w:val="00FB7CE0"/>
    <w:rsid w:val="00FC435E"/>
    <w:rsid w:val="00FC44D5"/>
    <w:rsid w:val="00FC53D2"/>
    <w:rsid w:val="00FD2E0C"/>
    <w:rsid w:val="00FD437F"/>
    <w:rsid w:val="00FF0AD1"/>
    <w:rsid w:val="00FF3102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13889B-22D2-429F-AFDC-A6296CA9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757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locked/>
    <w:rsid w:val="009040BA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1">
    <w:name w:val="FR1"/>
    <w:rsid w:val="00734757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sid w:val="00233FE2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st">
    <w:name w:val="st"/>
    <w:uiPriority w:val="99"/>
    <w:rsid w:val="00121505"/>
    <w:rPr>
      <w:rFonts w:cs="Times New Roman"/>
    </w:rPr>
  </w:style>
  <w:style w:type="character" w:styleId="Emphasis">
    <w:name w:val="Emphasis"/>
    <w:uiPriority w:val="20"/>
    <w:qFormat/>
    <w:rsid w:val="00121505"/>
    <w:rPr>
      <w:rFonts w:cs="Times New Roman"/>
      <w:i/>
      <w:iCs/>
    </w:rPr>
  </w:style>
  <w:style w:type="table" w:styleId="TableGrid">
    <w:name w:val="Table Grid"/>
    <w:basedOn w:val="TableNormal"/>
    <w:uiPriority w:val="39"/>
    <w:rsid w:val="004522F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B79CC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7B79CC"/>
    <w:rPr>
      <w:rFonts w:ascii="Times New Roman" w:hAnsi="Times New Roman" w:cs="Times New Roman"/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rsid w:val="007B79CC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link w:val="Footer"/>
    <w:uiPriority w:val="99"/>
    <w:locked/>
    <w:rsid w:val="007B79CC"/>
    <w:rPr>
      <w:rFonts w:ascii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semiHidden/>
    <w:rsid w:val="00C909D6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C909D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909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909D6"/>
    <w:rPr>
      <w:rFonts w:ascii="Tahoma" w:hAnsi="Tahoma" w:cs="Tahoma"/>
      <w:sz w:val="16"/>
      <w:szCs w:val="16"/>
      <w:lang w:eastAsia="ru-RU"/>
    </w:rPr>
  </w:style>
  <w:style w:type="character" w:customStyle="1" w:styleId="tnvedl6">
    <w:name w:val="tnved_l6"/>
    <w:uiPriority w:val="99"/>
    <w:rsid w:val="00CA1EFD"/>
    <w:rPr>
      <w:rFonts w:cs="Times New Roman"/>
    </w:rPr>
  </w:style>
  <w:style w:type="character" w:customStyle="1" w:styleId="tnvedl4">
    <w:name w:val="tnved_l4"/>
    <w:uiPriority w:val="99"/>
    <w:rsid w:val="00CA1EFD"/>
    <w:rPr>
      <w:rFonts w:cs="Times New Roman"/>
    </w:rPr>
  </w:style>
  <w:style w:type="character" w:customStyle="1" w:styleId="tnvedl2">
    <w:name w:val="tnved_l2"/>
    <w:uiPriority w:val="99"/>
    <w:rsid w:val="00E01224"/>
    <w:rPr>
      <w:rFonts w:cs="Times New Roman"/>
    </w:rPr>
  </w:style>
  <w:style w:type="paragraph" w:styleId="ListParagraph">
    <w:name w:val="List Paragraph"/>
    <w:basedOn w:val="Normal"/>
    <w:uiPriority w:val="34"/>
    <w:qFormat/>
    <w:rsid w:val="002D737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040BA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b">
    <w:name w:val="cb"/>
    <w:basedOn w:val="Normal"/>
    <w:rsid w:val="00F766FB"/>
    <w:pPr>
      <w:widowControl/>
      <w:autoSpaceDE/>
      <w:autoSpaceDN/>
      <w:adjustRightInd/>
      <w:spacing w:line="240" w:lineRule="auto"/>
      <w:ind w:firstLine="0"/>
      <w:jc w:val="center"/>
    </w:pPr>
    <w:rPr>
      <w:b/>
      <w:b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6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6FB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unhideWhenUsed/>
    <w:rsid w:val="003664EF"/>
    <w:pPr>
      <w:widowControl/>
      <w:autoSpaceDE/>
      <w:autoSpaceDN/>
      <w:adjustRightInd/>
      <w:spacing w:line="240" w:lineRule="auto"/>
      <w:ind w:firstLine="567"/>
    </w:pPr>
    <w:rPr>
      <w:sz w:val="24"/>
      <w:szCs w:val="24"/>
    </w:rPr>
  </w:style>
  <w:style w:type="paragraph" w:customStyle="1" w:styleId="cn">
    <w:name w:val="cn"/>
    <w:basedOn w:val="Normal"/>
    <w:rsid w:val="003664EF"/>
    <w:pPr>
      <w:widowControl/>
      <w:autoSpaceDE/>
      <w:autoSpaceDN/>
      <w:adjustRightInd/>
      <w:spacing w:line="240" w:lineRule="auto"/>
      <w:ind w:firstLine="0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142FDC"/>
    <w:rPr>
      <w:b/>
      <w:bCs/>
    </w:rPr>
  </w:style>
  <w:style w:type="paragraph" w:customStyle="1" w:styleId="CharChar">
    <w:name w:val="Знак Знак Char Char Знак"/>
    <w:basedOn w:val="Normal"/>
    <w:rsid w:val="00F939B1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Arial" w:eastAsia="Batang" w:hAnsi="Arial" w:cs="Arial"/>
      <w:sz w:val="20"/>
      <w:szCs w:val="20"/>
      <w:lang w:eastAsia="en-US"/>
    </w:rPr>
  </w:style>
  <w:style w:type="paragraph" w:customStyle="1" w:styleId="2">
    <w:name w:val="сновной текст с отступом 2"/>
    <w:basedOn w:val="Normal"/>
    <w:rsid w:val="008314AC"/>
    <w:pPr>
      <w:autoSpaceDE/>
      <w:autoSpaceDN/>
      <w:adjustRightInd/>
      <w:spacing w:line="240" w:lineRule="auto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B71B-5339-48B5-BDF6-CB59E631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1143</Words>
  <Characters>6521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Workgroup</Company>
  <LinksUpToDate>false</LinksUpToDate>
  <CharactersWithSpaces>7649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Burduja</dc:creator>
  <cp:lastModifiedBy>Cerchez T</cp:lastModifiedBy>
  <cp:revision>2</cp:revision>
  <cp:lastPrinted>2017-03-31T12:20:00Z</cp:lastPrinted>
  <dcterms:created xsi:type="dcterms:W3CDTF">2017-07-19T14:12:00Z</dcterms:created>
  <dcterms:modified xsi:type="dcterms:W3CDTF">2017-07-19T14:12:00Z</dcterms:modified>
</cp:coreProperties>
</file>